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EE" w:rsidRDefault="00D65CEE" w:rsidP="00DB4F73">
      <w:pPr>
        <w:rPr>
          <w:rFonts w:ascii="Microsoft Sans Serif"/>
          <w:sz w:val="18"/>
        </w:rPr>
        <w:sectPr w:rsidR="00D65CEE" w:rsidSect="00DB4F73">
          <w:type w:val="continuous"/>
          <w:pgSz w:w="11940" w:h="16860"/>
          <w:pgMar w:top="720" w:right="720" w:bottom="720" w:left="720" w:header="720" w:footer="720" w:gutter="0"/>
          <w:cols w:num="2" w:space="720" w:equalWidth="0">
            <w:col w:w="7214" w:space="40"/>
            <w:col w:w="3246"/>
          </w:cols>
          <w:docGrid w:linePitch="299"/>
        </w:sectPr>
      </w:pPr>
    </w:p>
    <w:p w:rsidR="00D65CEE" w:rsidRDefault="00D65CEE" w:rsidP="00DB4F73">
      <w:pPr>
        <w:pStyle w:val="a3"/>
        <w:spacing w:before="2"/>
        <w:rPr>
          <w:rFonts w:ascii="Microsoft Sans Serif"/>
          <w:sz w:val="12"/>
        </w:rPr>
      </w:pPr>
    </w:p>
    <w:p w:rsidR="007614F7" w:rsidRPr="009D5F0D" w:rsidRDefault="007614F7" w:rsidP="007614F7">
      <w:pPr>
        <w:spacing w:line="408" w:lineRule="auto"/>
        <w:ind w:left="120"/>
        <w:jc w:val="center"/>
      </w:pPr>
      <w:r w:rsidRPr="009D5F0D">
        <w:rPr>
          <w:b/>
          <w:color w:val="000000"/>
          <w:sz w:val="28"/>
        </w:rPr>
        <w:t>МИНИСТЕРСТВО ПРОСВЕЩЕНИЯ РОССИЙСКОЙ ФЕДЕРАЦИИ</w:t>
      </w:r>
    </w:p>
    <w:p w:rsidR="007614F7" w:rsidRDefault="007614F7" w:rsidP="007614F7">
      <w:pPr>
        <w:spacing w:line="408" w:lineRule="auto"/>
        <w:ind w:left="120"/>
        <w:jc w:val="center"/>
      </w:pPr>
      <w:r w:rsidRPr="009D5F0D">
        <w:rPr>
          <w:b/>
          <w:color w:val="000000"/>
          <w:sz w:val="28"/>
        </w:rPr>
        <w:t>‌</w:t>
      </w:r>
      <w:bookmarkStart w:id="0" w:name="c3983b34-b45f-4a25-94f4-a03dbdec5cc0"/>
      <w:r w:rsidRPr="009D5F0D">
        <w:rPr>
          <w:b/>
          <w:color w:val="000000"/>
          <w:sz w:val="28"/>
        </w:rPr>
        <w:t xml:space="preserve">Комитет по образованию </w:t>
      </w:r>
      <w:r>
        <w:rPr>
          <w:b/>
          <w:color w:val="000000"/>
          <w:sz w:val="28"/>
        </w:rPr>
        <w:t>Омского муниципального района Омской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7614F7" w:rsidRPr="009D5F0D" w:rsidRDefault="007614F7" w:rsidP="007614F7">
      <w:pPr>
        <w:spacing w:line="408" w:lineRule="auto"/>
        <w:ind w:left="120"/>
        <w:jc w:val="center"/>
      </w:pPr>
      <w:r w:rsidRPr="009D5F0D">
        <w:rPr>
          <w:b/>
          <w:color w:val="000000"/>
          <w:sz w:val="28"/>
        </w:rPr>
        <w:t>‌</w:t>
      </w:r>
      <w:bookmarkStart w:id="1" w:name="0b39eddd-ebf7-404c-8ed4-76991eb8dd98"/>
      <w:r w:rsidRPr="009D5F0D">
        <w:rPr>
          <w:b/>
          <w:color w:val="000000"/>
          <w:sz w:val="28"/>
        </w:rPr>
        <w:t>МБОУ "Андреевская СОШ"</w:t>
      </w:r>
      <w:bookmarkEnd w:id="1"/>
      <w:r w:rsidRPr="009D5F0D">
        <w:rPr>
          <w:b/>
          <w:color w:val="000000"/>
          <w:sz w:val="28"/>
        </w:rPr>
        <w:t>‌</w:t>
      </w:r>
      <w:r w:rsidRPr="009D5F0D">
        <w:rPr>
          <w:color w:val="000000"/>
          <w:sz w:val="28"/>
        </w:rPr>
        <w:t>​</w:t>
      </w:r>
    </w:p>
    <w:p w:rsidR="007614F7" w:rsidRPr="009D5F0D" w:rsidRDefault="007614F7" w:rsidP="007614F7">
      <w:pPr>
        <w:spacing w:line="408" w:lineRule="auto"/>
        <w:ind w:left="120"/>
        <w:jc w:val="center"/>
      </w:pPr>
    </w:p>
    <w:p w:rsidR="007614F7" w:rsidRPr="009D5F0D" w:rsidRDefault="007614F7" w:rsidP="007614F7">
      <w:pPr>
        <w:ind w:left="120"/>
      </w:pPr>
    </w:p>
    <w:p w:rsidR="007614F7" w:rsidRPr="009D5F0D" w:rsidRDefault="007614F7" w:rsidP="007614F7">
      <w:pPr>
        <w:ind w:left="120"/>
      </w:pPr>
    </w:p>
    <w:p w:rsidR="007614F7" w:rsidRPr="009D5F0D" w:rsidRDefault="00C92677" w:rsidP="007614F7">
      <w:pPr>
        <w:ind w:left="120"/>
      </w:pPr>
      <w:r>
        <w:rPr>
          <w:noProof/>
          <w:lang w:eastAsia="ru-RU"/>
        </w:rPr>
        <w:drawing>
          <wp:inline distT="0" distB="0" distL="0" distR="0" wp14:anchorId="1C35E622" wp14:editId="5ACA5CC0">
            <wp:extent cx="2476982" cy="706068"/>
            <wp:effectExtent l="0" t="0" r="0" b="0"/>
            <wp:docPr id="1" name="Рисунок 1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6" cy="7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614F7" w:rsidRPr="009D5F0D" w:rsidRDefault="007614F7" w:rsidP="007614F7">
      <w:pPr>
        <w:ind w:left="120"/>
      </w:pPr>
    </w:p>
    <w:tbl>
      <w:tblPr>
        <w:tblW w:w="0" w:type="auto"/>
        <w:tblInd w:w="58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14F7" w:rsidRPr="009D5F0D" w:rsidTr="007614F7">
        <w:tc>
          <w:tcPr>
            <w:tcW w:w="3114" w:type="dxa"/>
          </w:tcPr>
          <w:p w:rsidR="007614F7" w:rsidRPr="00C92677" w:rsidRDefault="007614F7" w:rsidP="009D16AB">
            <w:pPr>
              <w:spacing w:after="120"/>
              <w:jc w:val="both"/>
              <w:rPr>
                <w:color w:val="000000"/>
              </w:rPr>
            </w:pPr>
            <w:r w:rsidRPr="00C92677">
              <w:rPr>
                <w:color w:val="000000"/>
              </w:rPr>
              <w:t>РАССМОТРЕНО</w:t>
            </w:r>
          </w:p>
          <w:p w:rsidR="007614F7" w:rsidRPr="00C92677" w:rsidRDefault="007614F7" w:rsidP="009D16AB">
            <w:pPr>
              <w:spacing w:after="120"/>
              <w:rPr>
                <w:color w:val="000000"/>
              </w:rPr>
            </w:pPr>
            <w:r w:rsidRPr="00C92677">
              <w:rPr>
                <w:color w:val="000000"/>
              </w:rPr>
              <w:t xml:space="preserve">Руководитель МО </w:t>
            </w:r>
          </w:p>
          <w:p w:rsidR="007614F7" w:rsidRPr="00C92677" w:rsidRDefault="007614F7" w:rsidP="009D16AB">
            <w:pPr>
              <w:spacing w:after="120"/>
              <w:rPr>
                <w:color w:val="000000"/>
              </w:rPr>
            </w:pPr>
            <w:r w:rsidRPr="00C92677">
              <w:rPr>
                <w:color w:val="000000"/>
              </w:rPr>
              <w:t xml:space="preserve">________________________ </w:t>
            </w:r>
          </w:p>
          <w:p w:rsidR="007614F7" w:rsidRPr="00C92677" w:rsidRDefault="007614F7" w:rsidP="009D16AB">
            <w:pPr>
              <w:jc w:val="right"/>
              <w:rPr>
                <w:color w:val="000000"/>
              </w:rPr>
            </w:pPr>
            <w:r w:rsidRPr="00C92677">
              <w:rPr>
                <w:color w:val="000000"/>
              </w:rPr>
              <w:t>Т.И.Малыхина</w:t>
            </w:r>
          </w:p>
          <w:p w:rsidR="007614F7" w:rsidRPr="00C92677" w:rsidRDefault="007614F7" w:rsidP="009D16AB">
            <w:pPr>
              <w:rPr>
                <w:color w:val="000000"/>
              </w:rPr>
            </w:pPr>
            <w:r w:rsidRPr="00C92677">
              <w:rPr>
                <w:color w:val="000000"/>
              </w:rPr>
              <w:t>Протокол №1 от «29» 08   2024 г.</w:t>
            </w:r>
          </w:p>
          <w:p w:rsidR="007614F7" w:rsidRPr="00C92677" w:rsidRDefault="007614F7" w:rsidP="009D16AB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7614F7" w:rsidRPr="00C92677" w:rsidRDefault="007614F7" w:rsidP="009D16AB">
            <w:pPr>
              <w:spacing w:after="120"/>
              <w:rPr>
                <w:color w:val="000000"/>
              </w:rPr>
            </w:pPr>
            <w:r w:rsidRPr="00C92677">
              <w:rPr>
                <w:color w:val="000000"/>
              </w:rPr>
              <w:t>СОГЛАСОВАНО</w:t>
            </w:r>
          </w:p>
          <w:p w:rsidR="007614F7" w:rsidRPr="00C92677" w:rsidRDefault="007614F7" w:rsidP="009D16AB">
            <w:pPr>
              <w:spacing w:after="120"/>
              <w:rPr>
                <w:color w:val="000000"/>
              </w:rPr>
            </w:pPr>
            <w:r w:rsidRPr="00C92677">
              <w:rPr>
                <w:color w:val="000000"/>
              </w:rPr>
              <w:t>Зам. директора по УВР</w:t>
            </w:r>
          </w:p>
          <w:p w:rsidR="007614F7" w:rsidRPr="00C92677" w:rsidRDefault="007614F7" w:rsidP="009D16AB">
            <w:pPr>
              <w:spacing w:after="120"/>
              <w:rPr>
                <w:color w:val="000000"/>
              </w:rPr>
            </w:pPr>
            <w:r w:rsidRPr="00C92677">
              <w:rPr>
                <w:color w:val="000000"/>
              </w:rPr>
              <w:t xml:space="preserve">________________________ </w:t>
            </w:r>
          </w:p>
          <w:p w:rsidR="007614F7" w:rsidRPr="00C92677" w:rsidRDefault="00D278EF" w:rsidP="009D16AB">
            <w:pPr>
              <w:jc w:val="right"/>
              <w:rPr>
                <w:color w:val="000000"/>
              </w:rPr>
            </w:pPr>
            <w:r w:rsidRPr="00C92677">
              <w:rPr>
                <w:color w:val="000000"/>
              </w:rPr>
              <w:t>Ю.К.Сергеева</w:t>
            </w:r>
          </w:p>
          <w:p w:rsidR="007614F7" w:rsidRPr="00C92677" w:rsidRDefault="007614F7" w:rsidP="009D16AB">
            <w:pPr>
              <w:rPr>
                <w:color w:val="000000"/>
              </w:rPr>
            </w:pPr>
            <w:r w:rsidRPr="00C92677">
              <w:rPr>
                <w:color w:val="000000"/>
              </w:rPr>
              <w:t>Протокол №1 от «29» 08   2024 г.</w:t>
            </w:r>
          </w:p>
          <w:p w:rsidR="007614F7" w:rsidRPr="00C92677" w:rsidRDefault="007614F7" w:rsidP="009D16AB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7614F7" w:rsidRPr="00C92677" w:rsidRDefault="007614F7" w:rsidP="009D16AB">
            <w:pPr>
              <w:spacing w:after="120"/>
              <w:rPr>
                <w:color w:val="000000"/>
              </w:rPr>
            </w:pPr>
            <w:r w:rsidRPr="00C92677">
              <w:rPr>
                <w:color w:val="000000"/>
              </w:rPr>
              <w:t>УТВЕРЖДЕНО</w:t>
            </w:r>
          </w:p>
          <w:p w:rsidR="007614F7" w:rsidRPr="00C92677" w:rsidRDefault="007614F7" w:rsidP="009D16AB">
            <w:pPr>
              <w:spacing w:after="120"/>
              <w:rPr>
                <w:color w:val="000000"/>
              </w:rPr>
            </w:pPr>
            <w:r w:rsidRPr="00C92677">
              <w:rPr>
                <w:color w:val="000000"/>
              </w:rPr>
              <w:t>Директор школы</w:t>
            </w:r>
          </w:p>
          <w:p w:rsidR="007614F7" w:rsidRPr="00C92677" w:rsidRDefault="007614F7" w:rsidP="009D16AB">
            <w:pPr>
              <w:spacing w:after="120"/>
              <w:rPr>
                <w:color w:val="000000"/>
              </w:rPr>
            </w:pPr>
            <w:r w:rsidRPr="00C92677">
              <w:rPr>
                <w:color w:val="000000"/>
              </w:rPr>
              <w:t xml:space="preserve">________________________ </w:t>
            </w:r>
          </w:p>
          <w:p w:rsidR="007614F7" w:rsidRPr="00C92677" w:rsidRDefault="007614F7" w:rsidP="009D16AB">
            <w:pPr>
              <w:rPr>
                <w:color w:val="000000"/>
              </w:rPr>
            </w:pPr>
            <w:proofErr w:type="spellStart"/>
            <w:r w:rsidRPr="00C92677">
              <w:rPr>
                <w:color w:val="000000"/>
              </w:rPr>
              <w:t>Д.Н.Мачулова</w:t>
            </w:r>
            <w:proofErr w:type="spellEnd"/>
            <w:r w:rsidRPr="00C92677">
              <w:rPr>
                <w:color w:val="000000"/>
              </w:rPr>
              <w:t xml:space="preserve"> </w:t>
            </w:r>
          </w:p>
          <w:p w:rsidR="007614F7" w:rsidRPr="00C92677" w:rsidRDefault="007614F7" w:rsidP="009D16AB">
            <w:pPr>
              <w:rPr>
                <w:color w:val="000000"/>
              </w:rPr>
            </w:pPr>
            <w:r w:rsidRPr="00C92677">
              <w:rPr>
                <w:color w:val="000000"/>
              </w:rPr>
              <w:t>Приказ № 269 от «30» 08   2024 г.</w:t>
            </w:r>
          </w:p>
          <w:p w:rsidR="007614F7" w:rsidRPr="00C92677" w:rsidRDefault="007614F7" w:rsidP="009D16AB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7614F7" w:rsidRPr="009D5F0D" w:rsidRDefault="007614F7" w:rsidP="007614F7">
      <w:pPr>
        <w:ind w:left="120"/>
      </w:pPr>
    </w:p>
    <w:p w:rsidR="007614F7" w:rsidRDefault="007614F7" w:rsidP="007614F7">
      <w:pPr>
        <w:ind w:left="120"/>
      </w:pPr>
      <w:r>
        <w:rPr>
          <w:color w:val="000000"/>
          <w:sz w:val="28"/>
        </w:rPr>
        <w:t>‌</w:t>
      </w:r>
    </w:p>
    <w:p w:rsidR="007614F7" w:rsidRDefault="007614F7" w:rsidP="007614F7">
      <w:pPr>
        <w:ind w:left="120"/>
      </w:pPr>
    </w:p>
    <w:p w:rsidR="007614F7" w:rsidRDefault="007614F7" w:rsidP="007614F7">
      <w:pPr>
        <w:ind w:left="120"/>
      </w:pPr>
    </w:p>
    <w:p w:rsidR="007614F7" w:rsidRDefault="007614F7" w:rsidP="007614F7">
      <w:pPr>
        <w:ind w:left="120"/>
      </w:pPr>
    </w:p>
    <w:p w:rsidR="007614F7" w:rsidRDefault="007614F7" w:rsidP="007614F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614F7" w:rsidRDefault="007614F7" w:rsidP="007614F7">
      <w:pPr>
        <w:spacing w:line="408" w:lineRule="auto"/>
        <w:ind w:left="120"/>
        <w:jc w:val="center"/>
      </w:pPr>
    </w:p>
    <w:p w:rsidR="007614F7" w:rsidRDefault="007614F7" w:rsidP="007614F7">
      <w:pPr>
        <w:ind w:left="120"/>
        <w:jc w:val="center"/>
      </w:pPr>
    </w:p>
    <w:p w:rsidR="007614F7" w:rsidRPr="007614F7" w:rsidRDefault="007614F7" w:rsidP="007614F7">
      <w:pPr>
        <w:spacing w:line="408" w:lineRule="auto"/>
        <w:ind w:left="120"/>
        <w:jc w:val="center"/>
        <w:rPr>
          <w:b/>
          <w:color w:val="000000"/>
          <w:sz w:val="40"/>
        </w:rPr>
      </w:pPr>
      <w:r w:rsidRPr="007614F7">
        <w:rPr>
          <w:b/>
          <w:sz w:val="32"/>
        </w:rPr>
        <w:t>КУРСА ВНЕУРОЧНОЙ ДЕЯТЕЛЬНОСТИ</w:t>
      </w:r>
      <w:r w:rsidRPr="007614F7">
        <w:rPr>
          <w:b/>
          <w:color w:val="000000"/>
          <w:sz w:val="40"/>
        </w:rPr>
        <w:t xml:space="preserve"> </w:t>
      </w:r>
    </w:p>
    <w:p w:rsidR="007614F7" w:rsidRPr="007614F7" w:rsidRDefault="007614F7" w:rsidP="007614F7">
      <w:pPr>
        <w:spacing w:before="233"/>
        <w:ind w:left="142"/>
        <w:jc w:val="center"/>
        <w:rPr>
          <w:b/>
          <w:sz w:val="32"/>
        </w:rPr>
      </w:pPr>
      <w:r w:rsidRPr="007614F7">
        <w:rPr>
          <w:b/>
          <w:sz w:val="32"/>
        </w:rPr>
        <w:t>«Информационная безопасность»</w:t>
      </w:r>
    </w:p>
    <w:p w:rsidR="007614F7" w:rsidRDefault="007614F7" w:rsidP="007614F7">
      <w:pPr>
        <w:spacing w:line="408" w:lineRule="auto"/>
        <w:ind w:left="120"/>
        <w:jc w:val="center"/>
        <w:rPr>
          <w:color w:val="000000"/>
          <w:sz w:val="28"/>
        </w:rPr>
      </w:pPr>
    </w:p>
    <w:p w:rsidR="007614F7" w:rsidRDefault="007614F7" w:rsidP="007614F7">
      <w:pPr>
        <w:spacing w:line="408" w:lineRule="auto"/>
        <w:ind w:left="120"/>
        <w:jc w:val="center"/>
        <w:rPr>
          <w:color w:val="000000"/>
          <w:sz w:val="28"/>
        </w:rPr>
      </w:pPr>
      <w:r w:rsidRPr="00AA1F29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7</w:t>
      </w:r>
      <w:r w:rsidRPr="00AA1F29">
        <w:rPr>
          <w:color w:val="000000"/>
          <w:sz w:val="28"/>
        </w:rPr>
        <w:t xml:space="preserve"> классов </w:t>
      </w:r>
    </w:p>
    <w:p w:rsidR="007614F7" w:rsidRPr="00AA1F29" w:rsidRDefault="007614F7" w:rsidP="007614F7">
      <w:pPr>
        <w:spacing w:line="408" w:lineRule="auto"/>
        <w:ind w:left="120"/>
        <w:jc w:val="center"/>
      </w:pPr>
    </w:p>
    <w:p w:rsidR="007614F7" w:rsidRPr="00AA1F29" w:rsidRDefault="007614F7" w:rsidP="007614F7">
      <w:pPr>
        <w:ind w:left="120"/>
        <w:jc w:val="center"/>
      </w:pPr>
    </w:p>
    <w:p w:rsidR="007614F7" w:rsidRPr="00AA1F29" w:rsidRDefault="007614F7" w:rsidP="007614F7">
      <w:pPr>
        <w:ind w:left="120"/>
        <w:jc w:val="center"/>
      </w:pPr>
    </w:p>
    <w:p w:rsidR="007614F7" w:rsidRPr="00AA1F29" w:rsidRDefault="007614F7" w:rsidP="007614F7">
      <w:pPr>
        <w:ind w:left="120"/>
        <w:jc w:val="center"/>
      </w:pPr>
    </w:p>
    <w:p w:rsidR="007614F7" w:rsidRPr="00AA1F29" w:rsidRDefault="007614F7" w:rsidP="007614F7">
      <w:pPr>
        <w:ind w:left="120"/>
        <w:jc w:val="center"/>
      </w:pPr>
    </w:p>
    <w:p w:rsidR="007614F7" w:rsidRPr="00AA1F29" w:rsidRDefault="007614F7" w:rsidP="007614F7">
      <w:pPr>
        <w:ind w:left="120"/>
        <w:jc w:val="center"/>
      </w:pPr>
    </w:p>
    <w:p w:rsidR="007614F7" w:rsidRPr="00AA1F29" w:rsidRDefault="007614F7" w:rsidP="007614F7">
      <w:pPr>
        <w:ind w:left="120"/>
        <w:jc w:val="center"/>
      </w:pPr>
    </w:p>
    <w:p w:rsidR="007614F7" w:rsidRPr="00AA1F29" w:rsidRDefault="007614F7" w:rsidP="007614F7">
      <w:pPr>
        <w:ind w:left="120"/>
        <w:jc w:val="center"/>
      </w:pPr>
    </w:p>
    <w:p w:rsidR="007614F7" w:rsidRPr="00AA1F29" w:rsidRDefault="007614F7" w:rsidP="007614F7">
      <w:pPr>
        <w:ind w:left="120"/>
        <w:jc w:val="center"/>
      </w:pPr>
    </w:p>
    <w:p w:rsidR="007614F7" w:rsidRDefault="007614F7" w:rsidP="007614F7">
      <w:pPr>
        <w:ind w:left="120"/>
        <w:jc w:val="center"/>
      </w:pPr>
    </w:p>
    <w:p w:rsidR="007614F7" w:rsidRDefault="007614F7" w:rsidP="007614F7">
      <w:pPr>
        <w:ind w:left="120"/>
        <w:jc w:val="center"/>
      </w:pPr>
    </w:p>
    <w:p w:rsidR="007614F7" w:rsidRDefault="007614F7" w:rsidP="007614F7">
      <w:pPr>
        <w:ind w:left="120"/>
        <w:jc w:val="center"/>
      </w:pPr>
    </w:p>
    <w:p w:rsidR="007614F7" w:rsidRPr="00AA1F29" w:rsidRDefault="007614F7" w:rsidP="007614F7">
      <w:pPr>
        <w:ind w:left="120"/>
        <w:jc w:val="center"/>
      </w:pPr>
    </w:p>
    <w:p w:rsidR="007614F7" w:rsidRPr="009D5F0D" w:rsidRDefault="007614F7" w:rsidP="007614F7">
      <w:pPr>
        <w:ind w:left="120"/>
        <w:jc w:val="center"/>
      </w:pPr>
      <w:r w:rsidRPr="009D5F0D">
        <w:rPr>
          <w:color w:val="000000"/>
          <w:sz w:val="28"/>
        </w:rPr>
        <w:t>​</w:t>
      </w:r>
      <w:bookmarkStart w:id="3" w:name="b20cd3b3-5277-4ad9-b272-db2c514c2082"/>
      <w:proofErr w:type="gramStart"/>
      <w:r w:rsidRPr="009D5F0D">
        <w:rPr>
          <w:b/>
          <w:color w:val="000000"/>
          <w:sz w:val="28"/>
        </w:rPr>
        <w:t>с</w:t>
      </w:r>
      <w:proofErr w:type="gramEnd"/>
      <w:r w:rsidRPr="009D5F0D">
        <w:rPr>
          <w:b/>
          <w:color w:val="000000"/>
          <w:sz w:val="28"/>
        </w:rPr>
        <w:t xml:space="preserve">. </w:t>
      </w:r>
      <w:proofErr w:type="gramStart"/>
      <w:r w:rsidRPr="009D5F0D">
        <w:rPr>
          <w:b/>
          <w:color w:val="000000"/>
          <w:sz w:val="28"/>
        </w:rPr>
        <w:t>Андреевка</w:t>
      </w:r>
      <w:bookmarkEnd w:id="3"/>
      <w:proofErr w:type="gramEnd"/>
      <w:r w:rsidRPr="009D5F0D">
        <w:rPr>
          <w:b/>
          <w:color w:val="000000"/>
          <w:sz w:val="28"/>
        </w:rPr>
        <w:t xml:space="preserve">‌ </w:t>
      </w:r>
      <w:bookmarkStart w:id="4" w:name="33318252-5f25-41fe-9fef-b19acd845ffc"/>
      <w:r w:rsidRPr="009D5F0D">
        <w:rPr>
          <w:b/>
          <w:color w:val="000000"/>
          <w:sz w:val="28"/>
        </w:rPr>
        <w:t>202</w:t>
      </w:r>
      <w:r>
        <w:rPr>
          <w:b/>
          <w:color w:val="000000"/>
          <w:sz w:val="28"/>
        </w:rPr>
        <w:t>4</w:t>
      </w:r>
      <w:r w:rsidRPr="009D5F0D">
        <w:rPr>
          <w:b/>
          <w:color w:val="000000"/>
          <w:sz w:val="28"/>
        </w:rPr>
        <w:t xml:space="preserve"> г.</w:t>
      </w:r>
      <w:bookmarkEnd w:id="4"/>
      <w:r w:rsidRPr="009D5F0D">
        <w:rPr>
          <w:b/>
          <w:color w:val="000000"/>
          <w:sz w:val="28"/>
        </w:rPr>
        <w:t>‌</w:t>
      </w:r>
      <w:r w:rsidRPr="009D5F0D">
        <w:rPr>
          <w:color w:val="000000"/>
          <w:sz w:val="28"/>
        </w:rPr>
        <w:t>​</w:t>
      </w:r>
    </w:p>
    <w:p w:rsidR="00D65CEE" w:rsidRDefault="00D65CEE" w:rsidP="00DB4F73">
      <w:pPr>
        <w:jc w:val="center"/>
        <w:sectPr w:rsidR="00D65CEE" w:rsidSect="00DB4F73">
          <w:type w:val="continuous"/>
          <w:pgSz w:w="11940" w:h="16860"/>
          <w:pgMar w:top="720" w:right="720" w:bottom="720" w:left="720" w:header="720" w:footer="720" w:gutter="0"/>
          <w:cols w:space="720"/>
          <w:docGrid w:linePitch="299"/>
        </w:sectPr>
      </w:pPr>
    </w:p>
    <w:p w:rsidR="00D65CEE" w:rsidRDefault="00DB4F73" w:rsidP="00DB4F73">
      <w:pPr>
        <w:pStyle w:val="11"/>
        <w:spacing w:before="76"/>
        <w:ind w:left="4851"/>
        <w:jc w:val="both"/>
      </w:pPr>
      <w:r>
        <w:lastRenderedPageBreak/>
        <w:t>Пояснительная записка</w:t>
      </w:r>
    </w:p>
    <w:p w:rsidR="00D65CEE" w:rsidRDefault="00DB4F73" w:rsidP="00DB4F73">
      <w:pPr>
        <w:pStyle w:val="a3"/>
        <w:spacing w:before="15" w:line="274" w:lineRule="exact"/>
        <w:ind w:left="823"/>
        <w:jc w:val="both"/>
      </w:pPr>
      <w:r>
        <w:t xml:space="preserve">Основными </w:t>
      </w:r>
      <w:r>
        <w:rPr>
          <w:b/>
        </w:rPr>
        <w:t xml:space="preserve">целями </w:t>
      </w:r>
      <w:r>
        <w:t>изучения курса «Информационная безопасность» являются:</w:t>
      </w:r>
    </w:p>
    <w:p w:rsidR="00D65CEE" w:rsidRDefault="00DB4F73" w:rsidP="00DB4F73">
      <w:pPr>
        <w:pStyle w:val="a4"/>
        <w:numPr>
          <w:ilvl w:val="0"/>
          <w:numId w:val="4"/>
        </w:numPr>
        <w:tabs>
          <w:tab w:val="left" w:pos="399"/>
        </w:tabs>
        <w:spacing w:before="22" w:line="218" w:lineRule="auto"/>
        <w:jc w:val="both"/>
        <w:rPr>
          <w:sz w:val="24"/>
        </w:rPr>
      </w:pPr>
      <w:r>
        <w:rPr>
          <w:sz w:val="24"/>
        </w:rPr>
        <w:t>обеспечение условий для профилактики негативных тенденций в информационной культуре учащихся, повышения защищенности детей от информационных рисков и</w:t>
      </w:r>
      <w:r>
        <w:rPr>
          <w:spacing w:val="19"/>
          <w:sz w:val="24"/>
        </w:rPr>
        <w:t xml:space="preserve"> </w:t>
      </w:r>
      <w:r>
        <w:rPr>
          <w:sz w:val="24"/>
        </w:rPr>
        <w:t>угроз;</w:t>
      </w:r>
    </w:p>
    <w:p w:rsidR="00D65CEE" w:rsidRDefault="00DB4F73" w:rsidP="00DB4F73">
      <w:pPr>
        <w:pStyle w:val="a4"/>
        <w:numPr>
          <w:ilvl w:val="0"/>
          <w:numId w:val="4"/>
        </w:numPr>
        <w:tabs>
          <w:tab w:val="left" w:pos="399"/>
        </w:tabs>
        <w:spacing w:before="31" w:line="218" w:lineRule="auto"/>
        <w:jc w:val="both"/>
        <w:rPr>
          <w:sz w:val="24"/>
        </w:rPr>
      </w:pPr>
      <w:r>
        <w:rPr>
          <w:sz w:val="24"/>
        </w:rPr>
        <w:t>формирование навыков своевременного распознавания онлайн-рисков (технического, контентного, коммуникационного, потребительского характера и риска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интернет-зависимости</w:t>
      </w:r>
      <w:proofErr w:type="gramEnd"/>
      <w:r>
        <w:rPr>
          <w:sz w:val="24"/>
        </w:rPr>
        <w:t>).</w:t>
      </w:r>
    </w:p>
    <w:p w:rsidR="00D65CEE" w:rsidRDefault="00DB4F73" w:rsidP="00DB4F73">
      <w:pPr>
        <w:pStyle w:val="11"/>
        <w:spacing w:before="34"/>
        <w:ind w:left="398"/>
        <w:jc w:val="both"/>
        <w:rPr>
          <w:b w:val="0"/>
        </w:rPr>
      </w:pPr>
      <w:r>
        <w:t>Задачи программы</w:t>
      </w:r>
      <w:r>
        <w:rPr>
          <w:b w:val="0"/>
        </w:rPr>
        <w:t>:</w:t>
      </w:r>
    </w:p>
    <w:p w:rsidR="00D65CEE" w:rsidRDefault="00DB4F73" w:rsidP="00DB4F73">
      <w:pPr>
        <w:pStyle w:val="a4"/>
        <w:numPr>
          <w:ilvl w:val="0"/>
          <w:numId w:val="3"/>
        </w:numPr>
        <w:tabs>
          <w:tab w:val="left" w:pos="399"/>
        </w:tabs>
        <w:spacing w:before="15" w:line="228" w:lineRule="auto"/>
        <w:jc w:val="both"/>
        <w:rPr>
          <w:sz w:val="24"/>
        </w:rPr>
      </w:pPr>
      <w:r>
        <w:rPr>
          <w:sz w:val="24"/>
        </w:rPr>
        <w:t>сформировать общекультурные навыки работы с информацией (умения, связанные с поиском, пониманием, организацией, архивированием цифровой информац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критическим осмыслением, а также с созданием информационных объектов с использованием цифровых ресурсов (текстовых, изобразительных, аудио и</w:t>
      </w:r>
      <w:r>
        <w:rPr>
          <w:spacing w:val="10"/>
          <w:sz w:val="24"/>
        </w:rPr>
        <w:t xml:space="preserve"> </w:t>
      </w:r>
      <w:r>
        <w:rPr>
          <w:sz w:val="24"/>
        </w:rPr>
        <w:t>видео);</w:t>
      </w:r>
    </w:p>
    <w:p w:rsidR="00D65CEE" w:rsidRDefault="00DB4F73" w:rsidP="00DB4F73">
      <w:pPr>
        <w:pStyle w:val="a4"/>
        <w:numPr>
          <w:ilvl w:val="0"/>
          <w:numId w:val="3"/>
        </w:numPr>
        <w:tabs>
          <w:tab w:val="left" w:pos="399"/>
        </w:tabs>
        <w:spacing w:before="13" w:line="230" w:lineRule="auto"/>
        <w:jc w:val="both"/>
        <w:rPr>
          <w:sz w:val="24"/>
        </w:rPr>
      </w:pPr>
      <w:r>
        <w:rPr>
          <w:sz w:val="24"/>
        </w:rPr>
        <w:t>создать условия для формирования умений, необходимых для различных форм коммуникации (электронная почта, чаты, блоги, форумы, социальные сети и др.) с различными целями и ответственного отношения к взаимодействию в современной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среде;</w:t>
      </w:r>
    </w:p>
    <w:p w:rsidR="00D65CEE" w:rsidRDefault="00DB4F73" w:rsidP="00DB4F73">
      <w:pPr>
        <w:pStyle w:val="a4"/>
        <w:numPr>
          <w:ilvl w:val="0"/>
          <w:numId w:val="3"/>
        </w:numPr>
        <w:tabs>
          <w:tab w:val="left" w:pos="399"/>
        </w:tabs>
        <w:spacing w:before="13" w:line="225" w:lineRule="auto"/>
        <w:jc w:val="both"/>
        <w:rPr>
          <w:sz w:val="24"/>
        </w:rPr>
      </w:pPr>
      <w:r>
        <w:rPr>
          <w:sz w:val="24"/>
        </w:rPr>
        <w:t>сформировать знания, позволяющие эффективно и безопасно использовать технические и программные средства для решения различных задач, в том числе использования компьютерных сетей, облачных сервисов и</w:t>
      </w:r>
      <w:r>
        <w:rPr>
          <w:spacing w:val="6"/>
          <w:sz w:val="24"/>
        </w:rPr>
        <w:t xml:space="preserve"> </w:t>
      </w:r>
      <w:r>
        <w:rPr>
          <w:sz w:val="24"/>
        </w:rPr>
        <w:t>т.п.;</w:t>
      </w:r>
    </w:p>
    <w:p w:rsidR="00D65CEE" w:rsidRDefault="00DB4F73" w:rsidP="00DB4F73">
      <w:pPr>
        <w:pStyle w:val="a4"/>
        <w:numPr>
          <w:ilvl w:val="0"/>
          <w:numId w:val="3"/>
        </w:numPr>
        <w:tabs>
          <w:tab w:val="left" w:pos="399"/>
        </w:tabs>
        <w:spacing w:before="6" w:line="230" w:lineRule="auto"/>
        <w:jc w:val="both"/>
        <w:rPr>
          <w:sz w:val="24"/>
        </w:rPr>
      </w:pPr>
      <w:r>
        <w:rPr>
          <w:sz w:val="24"/>
        </w:rPr>
        <w:t>сформировать знания, умения, мотивацию и ответственность, позволяющие решать с помощью цифровых устройств и интернета различные повседневные задачи, связанные с конкретными жизненными ситуациями, предполагающими удовлетворение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D65CEE" w:rsidRDefault="00DB4F73" w:rsidP="00DB4F73">
      <w:pPr>
        <w:pStyle w:val="a4"/>
        <w:numPr>
          <w:ilvl w:val="0"/>
          <w:numId w:val="3"/>
        </w:numPr>
        <w:tabs>
          <w:tab w:val="left" w:pos="399"/>
        </w:tabs>
        <w:spacing w:before="24" w:line="218" w:lineRule="auto"/>
        <w:jc w:val="both"/>
        <w:rPr>
          <w:sz w:val="24"/>
        </w:rPr>
      </w:pPr>
      <w:r>
        <w:rPr>
          <w:sz w:val="24"/>
        </w:rPr>
        <w:t>сформировать навыки по профилактике и коррекции зависимого поведения школьников, связанного  с компьютерными технологиями и Интернетом.</w:t>
      </w:r>
    </w:p>
    <w:p w:rsidR="00D65CEE" w:rsidRDefault="00D65CEE" w:rsidP="00DB4F73">
      <w:pPr>
        <w:pStyle w:val="a3"/>
        <w:spacing w:before="4"/>
        <w:rPr>
          <w:sz w:val="26"/>
        </w:rPr>
      </w:pPr>
    </w:p>
    <w:p w:rsidR="00D65CEE" w:rsidRDefault="00DB4F73" w:rsidP="00DB4F73">
      <w:pPr>
        <w:pStyle w:val="11"/>
        <w:ind w:left="398"/>
        <w:jc w:val="both"/>
      </w:pPr>
      <w:r>
        <w:t>Общая характеристика учебного курса</w:t>
      </w:r>
    </w:p>
    <w:p w:rsidR="00D65CEE" w:rsidRDefault="00DB4F73" w:rsidP="00DB4F73">
      <w:pPr>
        <w:pStyle w:val="a3"/>
        <w:ind w:left="398" w:firstLine="571"/>
        <w:jc w:val="both"/>
      </w:pPr>
      <w:proofErr w:type="gramStart"/>
      <w:r>
        <w:t>Курс внеурочной деятельности «Информационная безопасность» является важной составляющей работы с обучающимися, активно использующими различные сетевые формы общения (социальные сети, игры, пр.) с целью мотивации ответственного отношения к обеспечению своей личной безопасности, безопасности своей семьи и своих</w:t>
      </w:r>
      <w:r>
        <w:rPr>
          <w:spacing w:val="26"/>
        </w:rPr>
        <w:t xml:space="preserve"> </w:t>
      </w:r>
      <w:r>
        <w:t>друзей.</w:t>
      </w:r>
      <w:proofErr w:type="gramEnd"/>
    </w:p>
    <w:p w:rsidR="00D65CEE" w:rsidRDefault="00DB4F73" w:rsidP="00DB4F73">
      <w:pPr>
        <w:pStyle w:val="a3"/>
        <w:ind w:left="398"/>
        <w:jc w:val="both"/>
      </w:pPr>
      <w:r>
        <w:t>Программа учебного курса рассчитана на 34 учебных часа, из них 22 часа – учебных занятий,  9  часов – подготовка и защита учебных проектов, 3 часа – повторение. На изучение курса внеурочной деятельности «Информационная безопасность» отводится по 1 часу в неделю в 7</w:t>
      </w:r>
      <w:r>
        <w:rPr>
          <w:spacing w:val="-19"/>
        </w:rPr>
        <w:t xml:space="preserve"> </w:t>
      </w:r>
      <w:r>
        <w:t>классах.</w:t>
      </w:r>
    </w:p>
    <w:p w:rsidR="00D65CEE" w:rsidRDefault="00D65CEE" w:rsidP="00DB4F73">
      <w:pPr>
        <w:pStyle w:val="a3"/>
        <w:spacing w:before="6"/>
        <w:rPr>
          <w:sz w:val="26"/>
        </w:rPr>
      </w:pPr>
    </w:p>
    <w:p w:rsidR="00D65CEE" w:rsidRDefault="00DB4F73" w:rsidP="00DB4F73">
      <w:pPr>
        <w:pStyle w:val="11"/>
        <w:ind w:left="893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курса</w:t>
      </w:r>
    </w:p>
    <w:p w:rsidR="00D65CEE" w:rsidRDefault="00DB4F73" w:rsidP="00DB4F73">
      <w:pPr>
        <w:spacing w:before="22"/>
        <w:ind w:left="893"/>
        <w:rPr>
          <w:i/>
          <w:sz w:val="24"/>
        </w:rPr>
      </w:pPr>
      <w:r>
        <w:rPr>
          <w:i/>
          <w:sz w:val="24"/>
          <w:u w:val="single"/>
        </w:rPr>
        <w:t>Предметные:</w:t>
      </w:r>
    </w:p>
    <w:p w:rsidR="00D65CEE" w:rsidRDefault="00DB4F73" w:rsidP="00DB4F73">
      <w:pPr>
        <w:pStyle w:val="a3"/>
        <w:spacing w:before="19" w:line="275" w:lineRule="exact"/>
        <w:ind w:left="893"/>
      </w:pPr>
      <w:r>
        <w:t>Выпускник научится: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line="320" w:lineRule="exact"/>
        <w:rPr>
          <w:sz w:val="24"/>
        </w:rPr>
      </w:pPr>
      <w:r>
        <w:rPr>
          <w:sz w:val="24"/>
        </w:rPr>
        <w:t>анализировать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доменные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интернете;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line="318" w:lineRule="exact"/>
        <w:rPr>
          <w:sz w:val="24"/>
        </w:rPr>
      </w:pPr>
      <w:r>
        <w:rPr>
          <w:sz w:val="24"/>
        </w:rPr>
        <w:t>безопасно использовать средства</w:t>
      </w:r>
      <w:r>
        <w:rPr>
          <w:spacing w:val="-39"/>
          <w:sz w:val="24"/>
        </w:rPr>
        <w:t xml:space="preserve"> </w:t>
      </w:r>
      <w:r>
        <w:rPr>
          <w:sz w:val="24"/>
        </w:rPr>
        <w:t>коммуникации,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line="261" w:lineRule="auto"/>
        <w:rPr>
          <w:sz w:val="24"/>
        </w:rPr>
      </w:pPr>
      <w:r>
        <w:rPr>
          <w:sz w:val="24"/>
        </w:rPr>
        <w:t>безопасно</w:t>
      </w:r>
      <w:r>
        <w:rPr>
          <w:spacing w:val="-1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6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-4"/>
          <w:sz w:val="24"/>
        </w:rPr>
        <w:t xml:space="preserve"> </w:t>
      </w:r>
      <w:r>
        <w:rPr>
          <w:sz w:val="24"/>
        </w:rPr>
        <w:t>мошенничества,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 овладеет:</w:t>
      </w:r>
    </w:p>
    <w:p w:rsidR="00D65CEE" w:rsidRDefault="00DB4F73" w:rsidP="00DB4F73">
      <w:pPr>
        <w:spacing w:line="278" w:lineRule="exact"/>
        <w:ind w:left="1886"/>
        <w:rPr>
          <w:sz w:val="26"/>
        </w:rPr>
      </w:pPr>
      <w:r>
        <w:rPr>
          <w:w w:val="99"/>
          <w:sz w:val="26"/>
        </w:rPr>
        <w:t>: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before="23" w:line="218" w:lineRule="auto"/>
        <w:rPr>
          <w:sz w:val="24"/>
        </w:rPr>
      </w:pPr>
      <w:r>
        <w:rPr>
          <w:sz w:val="24"/>
        </w:rPr>
        <w:t xml:space="preserve">приемами безопасной организации своего личного пространства данных с использованием индивидуальных </w:t>
      </w:r>
      <w:r>
        <w:rPr>
          <w:spacing w:val="-4"/>
          <w:sz w:val="24"/>
        </w:rPr>
        <w:t xml:space="preserve">накопителей данных,  </w:t>
      </w:r>
      <w:r>
        <w:rPr>
          <w:sz w:val="24"/>
        </w:rPr>
        <w:t>интернет-сервисов и</w:t>
      </w:r>
      <w:r>
        <w:rPr>
          <w:spacing w:val="-18"/>
          <w:sz w:val="24"/>
        </w:rPr>
        <w:t xml:space="preserve"> </w:t>
      </w:r>
      <w:r>
        <w:rPr>
          <w:sz w:val="24"/>
        </w:rPr>
        <w:t>т.п.</w:t>
      </w:r>
    </w:p>
    <w:p w:rsidR="00D65CEE" w:rsidRDefault="00DB4F73" w:rsidP="00DB4F73">
      <w:pPr>
        <w:pStyle w:val="a3"/>
        <w:spacing w:before="2"/>
        <w:ind w:left="1459"/>
      </w:pPr>
      <w:r>
        <w:t>Выпускник получит возможность овладеть: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before="9" w:line="318" w:lineRule="exact"/>
        <w:rPr>
          <w:sz w:val="24"/>
        </w:rPr>
      </w:pPr>
      <w:r>
        <w:rPr>
          <w:sz w:val="24"/>
        </w:rPr>
        <w:t>основами соблюдения норм информационной этики 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права;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before="12" w:line="225" w:lineRule="auto"/>
        <w:rPr>
          <w:sz w:val="24"/>
        </w:rPr>
      </w:pPr>
      <w:r>
        <w:rPr>
          <w:sz w:val="24"/>
        </w:rPr>
        <w:t>основами самоконтроля, самооценки, принятия решений и осуществления осознанного выбора в учебной и познавательной деятельности при</w:t>
      </w:r>
      <w:r>
        <w:rPr>
          <w:spacing w:val="-27"/>
          <w:sz w:val="24"/>
        </w:rPr>
        <w:t xml:space="preserve"> </w:t>
      </w:r>
      <w:r>
        <w:rPr>
          <w:sz w:val="24"/>
        </w:rPr>
        <w:t>формировании современной культуры 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жизнедеятельности;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  <w:tab w:val="left" w:pos="3572"/>
          <w:tab w:val="left" w:pos="4155"/>
          <w:tab w:val="left" w:pos="5324"/>
          <w:tab w:val="left" w:pos="7578"/>
          <w:tab w:val="left" w:pos="8377"/>
          <w:tab w:val="left" w:pos="8709"/>
        </w:tabs>
        <w:spacing w:line="310" w:lineRule="exac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коммуникативных</w:t>
      </w:r>
      <w:r>
        <w:rPr>
          <w:sz w:val="24"/>
        </w:rPr>
        <w:tab/>
        <w:t>задач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</w:p>
    <w:p w:rsidR="00D65CEE" w:rsidRDefault="00DB4F73" w:rsidP="00DB4F73">
      <w:pPr>
        <w:pStyle w:val="a3"/>
        <w:tabs>
          <w:tab w:val="left" w:pos="3572"/>
          <w:tab w:val="left" w:pos="7578"/>
        </w:tabs>
        <w:spacing w:line="228" w:lineRule="auto"/>
        <w:ind w:left="1886" w:firstLine="2"/>
      </w:pPr>
      <w:r>
        <w:t>безопасности</w:t>
      </w:r>
      <w:r>
        <w:tab/>
        <w:t xml:space="preserve">жизнедеятельности </w:t>
      </w:r>
      <w:r>
        <w:rPr>
          <w:spacing w:val="3"/>
        </w:rPr>
        <w:t xml:space="preserve"> </w:t>
      </w:r>
      <w:r>
        <w:t>различные</w:t>
      </w:r>
      <w:r>
        <w:tab/>
        <w:t>источники информации,</w:t>
      </w:r>
      <w:r>
        <w:rPr>
          <w:spacing w:val="-15"/>
        </w:rPr>
        <w:t xml:space="preserve"> </w:t>
      </w:r>
      <w:r>
        <w:t>включая Интернет-ресурсы и другие базы</w:t>
      </w:r>
      <w:r>
        <w:rPr>
          <w:spacing w:val="2"/>
        </w:rPr>
        <w:t xml:space="preserve"> </w:t>
      </w:r>
      <w:r>
        <w:t>данных.</w:t>
      </w:r>
    </w:p>
    <w:p w:rsidR="00D65CEE" w:rsidRDefault="00D65CEE" w:rsidP="00DB4F73">
      <w:pPr>
        <w:pStyle w:val="a3"/>
        <w:rPr>
          <w:sz w:val="26"/>
        </w:rPr>
      </w:pPr>
    </w:p>
    <w:p w:rsidR="00D65CEE" w:rsidRDefault="00DB4F73" w:rsidP="00DB4F73">
      <w:pPr>
        <w:spacing w:before="1"/>
        <w:ind w:left="893"/>
        <w:rPr>
          <w:i/>
          <w:sz w:val="24"/>
        </w:rPr>
      </w:pPr>
      <w:proofErr w:type="spellStart"/>
      <w:r>
        <w:rPr>
          <w:i/>
          <w:sz w:val="24"/>
          <w:u w:val="single"/>
        </w:rPr>
        <w:lastRenderedPageBreak/>
        <w:t>Метапредметные</w:t>
      </w:r>
      <w:proofErr w:type="spellEnd"/>
    </w:p>
    <w:p w:rsidR="00D65CEE" w:rsidRDefault="00DB4F73" w:rsidP="00DB4F73">
      <w:pPr>
        <w:spacing w:before="24"/>
        <w:ind w:left="893"/>
        <w:rPr>
          <w:sz w:val="24"/>
        </w:rPr>
      </w:pPr>
      <w:r>
        <w:rPr>
          <w:b/>
          <w:sz w:val="24"/>
        </w:rPr>
        <w:t xml:space="preserve">Регулятивные </w:t>
      </w:r>
      <w:r>
        <w:rPr>
          <w:sz w:val="24"/>
        </w:rPr>
        <w:t>универсальные учебные действия.</w:t>
      </w:r>
    </w:p>
    <w:p w:rsidR="00D65CEE" w:rsidRDefault="00DB4F73" w:rsidP="00DB4F73">
      <w:pPr>
        <w:pStyle w:val="a3"/>
        <w:spacing w:before="19"/>
        <w:ind w:left="1176"/>
      </w:pPr>
      <w:r>
        <w:t xml:space="preserve">В результате освоения учебного курса </w:t>
      </w:r>
      <w:proofErr w:type="gramStart"/>
      <w:r>
        <w:t>обучающийся</w:t>
      </w:r>
      <w:proofErr w:type="gramEnd"/>
      <w:r>
        <w:t xml:space="preserve"> сможет: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before="70" w:line="321" w:lineRule="exact"/>
        <w:rPr>
          <w:sz w:val="24"/>
        </w:rPr>
      </w:pPr>
      <w:r>
        <w:rPr>
          <w:sz w:val="24"/>
        </w:rPr>
        <w:t>идентифицировать собственные проблемы и определять главную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проблему;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line="264" w:lineRule="auto"/>
        <w:rPr>
          <w:sz w:val="24"/>
        </w:rPr>
      </w:pPr>
      <w:r>
        <w:rPr>
          <w:sz w:val="24"/>
        </w:rPr>
        <w:t>выдвигать</w:t>
      </w:r>
      <w:r>
        <w:rPr>
          <w:spacing w:val="-25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3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20"/>
          <w:sz w:val="24"/>
        </w:rPr>
        <w:t xml:space="preserve"> </w:t>
      </w:r>
      <w:r>
        <w:rPr>
          <w:sz w:val="24"/>
        </w:rPr>
        <w:t>конечный результат;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line="300" w:lineRule="exact"/>
        <w:rPr>
          <w:sz w:val="24"/>
        </w:rPr>
      </w:pPr>
      <w:r>
        <w:rPr>
          <w:sz w:val="24"/>
        </w:rPr>
        <w:t>ставить цель деятельности на основе определенной проблемы и</w:t>
      </w:r>
      <w:r>
        <w:rPr>
          <w:spacing w:val="-30"/>
          <w:sz w:val="24"/>
        </w:rPr>
        <w:t xml:space="preserve"> </w:t>
      </w:r>
      <w:proofErr w:type="gramStart"/>
      <w:r>
        <w:rPr>
          <w:sz w:val="24"/>
        </w:rPr>
        <w:t>существующих</w:t>
      </w:r>
      <w:proofErr w:type="gramEnd"/>
    </w:p>
    <w:p w:rsidR="00D65CEE" w:rsidRDefault="00DB4F73" w:rsidP="00DB4F73">
      <w:pPr>
        <w:pStyle w:val="a3"/>
        <w:spacing w:before="31"/>
        <w:ind w:left="1886"/>
      </w:pPr>
      <w:r>
        <w:t>возможностей;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before="6" w:line="264" w:lineRule="auto"/>
        <w:rPr>
          <w:sz w:val="24"/>
        </w:rPr>
      </w:pPr>
      <w:r>
        <w:rPr>
          <w:sz w:val="24"/>
        </w:rPr>
        <w:t>выбирать</w:t>
      </w:r>
      <w:r>
        <w:rPr>
          <w:spacing w:val="-16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14"/>
          <w:sz w:val="24"/>
        </w:rPr>
        <w:t xml:space="preserve"> </w:t>
      </w:r>
      <w:r>
        <w:rPr>
          <w:sz w:val="24"/>
        </w:rPr>
        <w:t>для решения задачи/достижения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цели;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line="295" w:lineRule="exact"/>
        <w:rPr>
          <w:sz w:val="24"/>
        </w:rPr>
      </w:pPr>
      <w:r>
        <w:rPr>
          <w:spacing w:val="-3"/>
          <w:sz w:val="24"/>
        </w:rPr>
        <w:t>составлять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исследования);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before="19" w:line="220" w:lineRule="auto"/>
        <w:rPr>
          <w:sz w:val="24"/>
        </w:rPr>
      </w:pPr>
      <w:r>
        <w:rPr>
          <w:sz w:val="24"/>
        </w:rPr>
        <w:t>описывать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свой</w:t>
      </w:r>
      <w:r>
        <w:rPr>
          <w:spacing w:val="-16"/>
          <w:sz w:val="24"/>
        </w:rPr>
        <w:t xml:space="preserve"> </w:t>
      </w:r>
      <w:r>
        <w:rPr>
          <w:sz w:val="24"/>
        </w:rPr>
        <w:t>опыт,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виде технологии решения практических задач определенного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before="2" w:line="266" w:lineRule="auto"/>
        <w:rPr>
          <w:sz w:val="24"/>
        </w:rPr>
      </w:pPr>
      <w:r>
        <w:rPr>
          <w:sz w:val="24"/>
        </w:rPr>
        <w:t>оценивать</w:t>
      </w:r>
      <w:r>
        <w:rPr>
          <w:spacing w:val="-26"/>
          <w:sz w:val="24"/>
        </w:rPr>
        <w:t xml:space="preserve"> </w:t>
      </w:r>
      <w:r>
        <w:rPr>
          <w:sz w:val="24"/>
        </w:rPr>
        <w:t>свою</w:t>
      </w:r>
      <w:r>
        <w:rPr>
          <w:spacing w:val="-2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2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2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или</w:t>
      </w:r>
      <w:r>
        <w:rPr>
          <w:spacing w:val="-19"/>
          <w:sz w:val="24"/>
        </w:rPr>
        <w:t xml:space="preserve"> </w:t>
      </w:r>
      <w:r>
        <w:rPr>
          <w:sz w:val="24"/>
        </w:rPr>
        <w:t>отсутствия планируемого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before="45" w:line="266" w:lineRule="auto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изменяющейся ситуации и/или при отсутствии планируемого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before="219" w:line="266" w:lineRule="auto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 анализа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изменений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spacing w:line="299" w:lineRule="exact"/>
        <w:rPr>
          <w:sz w:val="24"/>
        </w:rPr>
      </w:pPr>
      <w:r>
        <w:rPr>
          <w:sz w:val="24"/>
        </w:rPr>
        <w:t>ситуации для получения запланированных характеристик</w:t>
      </w:r>
      <w:r>
        <w:rPr>
          <w:spacing w:val="-40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D65CEE" w:rsidRDefault="00DB4F73" w:rsidP="00DB4F73">
      <w:pPr>
        <w:pStyle w:val="a4"/>
        <w:numPr>
          <w:ilvl w:val="0"/>
          <w:numId w:val="2"/>
        </w:numPr>
        <w:tabs>
          <w:tab w:val="left" w:pos="1886"/>
          <w:tab w:val="left" w:pos="1887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ответственность.</w:t>
      </w:r>
    </w:p>
    <w:p w:rsidR="00D65CEE" w:rsidRDefault="00DB4F73" w:rsidP="00DB4F73">
      <w:pPr>
        <w:spacing w:before="66"/>
        <w:ind w:left="893"/>
        <w:rPr>
          <w:sz w:val="24"/>
        </w:rPr>
      </w:pPr>
      <w:r>
        <w:rPr>
          <w:b/>
          <w:sz w:val="24"/>
        </w:rPr>
        <w:t xml:space="preserve">Познавательные </w:t>
      </w:r>
      <w:r>
        <w:rPr>
          <w:sz w:val="24"/>
        </w:rPr>
        <w:t>универсальные учебные действия</w:t>
      </w:r>
    </w:p>
    <w:p w:rsidR="00D65CEE" w:rsidRDefault="00DB4F73" w:rsidP="00DB4F73">
      <w:pPr>
        <w:pStyle w:val="a3"/>
        <w:spacing w:before="36" w:line="275" w:lineRule="exact"/>
        <w:ind w:left="893"/>
      </w:pPr>
      <w:r>
        <w:t xml:space="preserve">В результате освоения учебного курса </w:t>
      </w:r>
      <w:proofErr w:type="gramStart"/>
      <w:r>
        <w:t>обучающийся</w:t>
      </w:r>
      <w:proofErr w:type="gramEnd"/>
      <w:r>
        <w:t xml:space="preserve"> сможет:</w:t>
      </w:r>
    </w:p>
    <w:p w:rsidR="00D65CEE" w:rsidRDefault="00DB4F73" w:rsidP="00DB4F73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line="320" w:lineRule="exact"/>
        <w:rPr>
          <w:sz w:val="24"/>
        </w:rPr>
      </w:pPr>
      <w:r>
        <w:rPr>
          <w:sz w:val="24"/>
        </w:rPr>
        <w:t>выделять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ряда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D65CEE" w:rsidRDefault="00DB4F73" w:rsidP="00DB4F73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line="307" w:lineRule="exact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</w:p>
    <w:p w:rsidR="00D65CEE" w:rsidRDefault="00DB4F73" w:rsidP="00DB4F73">
      <w:pPr>
        <w:pStyle w:val="a3"/>
        <w:spacing w:before="1" w:line="223" w:lineRule="auto"/>
        <w:ind w:left="1459"/>
      </w:pPr>
      <w:r>
        <w:t>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65CEE" w:rsidRDefault="00DB4F73" w:rsidP="00DB4F73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before="10" w:line="264" w:lineRule="auto"/>
        <w:rPr>
          <w:sz w:val="24"/>
        </w:rPr>
      </w:pP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закономерностям;</w:t>
      </w:r>
    </w:p>
    <w:p w:rsidR="00D65CEE" w:rsidRDefault="00DB4F73" w:rsidP="00DB4F73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line="293" w:lineRule="exact"/>
        <w:rPr>
          <w:sz w:val="24"/>
        </w:rPr>
      </w:pPr>
      <w:r>
        <w:rPr>
          <w:sz w:val="24"/>
        </w:rPr>
        <w:t>излагать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задачи;</w:t>
      </w:r>
    </w:p>
    <w:p w:rsidR="00D65CEE" w:rsidRDefault="00DB4F73" w:rsidP="00DB4F73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before="18" w:line="220" w:lineRule="auto"/>
        <w:rPr>
          <w:sz w:val="24"/>
        </w:rPr>
      </w:pP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25"/>
          <w:sz w:val="24"/>
        </w:rPr>
        <w:t xml:space="preserve"> </w:t>
      </w:r>
      <w:r>
        <w:rPr>
          <w:sz w:val="24"/>
        </w:rPr>
        <w:t>на</w:t>
      </w:r>
      <w:r>
        <w:rPr>
          <w:spacing w:val="-2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0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z w:val="24"/>
        </w:rPr>
        <w:t>проверке, предлагать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 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65CEE" w:rsidRDefault="00DB4F73" w:rsidP="00DB4F73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before="13" w:line="321" w:lineRule="exact"/>
        <w:rPr>
          <w:sz w:val="24"/>
        </w:rPr>
      </w:pPr>
      <w:r>
        <w:rPr>
          <w:sz w:val="24"/>
        </w:rPr>
        <w:t>критически оценивать содержание и форму</w:t>
      </w:r>
      <w:r>
        <w:rPr>
          <w:spacing w:val="-42"/>
          <w:sz w:val="24"/>
        </w:rPr>
        <w:t xml:space="preserve"> </w:t>
      </w:r>
      <w:r>
        <w:rPr>
          <w:sz w:val="24"/>
        </w:rPr>
        <w:t>текста;</w:t>
      </w:r>
    </w:p>
    <w:p w:rsidR="00D65CEE" w:rsidRDefault="00DB4F73" w:rsidP="00DB4F73">
      <w:pPr>
        <w:pStyle w:val="a4"/>
        <w:numPr>
          <w:ilvl w:val="1"/>
          <w:numId w:val="3"/>
        </w:numPr>
        <w:tabs>
          <w:tab w:val="left" w:pos="1459"/>
          <w:tab w:val="left" w:pos="1460"/>
        </w:tabs>
        <w:spacing w:line="321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запросы.</w:t>
      </w:r>
    </w:p>
    <w:p w:rsidR="00D65CEE" w:rsidRDefault="00DB4F73" w:rsidP="00DB4F73">
      <w:pPr>
        <w:spacing w:before="13"/>
        <w:ind w:left="893"/>
        <w:rPr>
          <w:sz w:val="24"/>
        </w:rPr>
      </w:pPr>
      <w:r>
        <w:rPr>
          <w:b/>
          <w:sz w:val="24"/>
        </w:rPr>
        <w:t xml:space="preserve">Коммуникативные </w:t>
      </w:r>
      <w:r>
        <w:rPr>
          <w:sz w:val="24"/>
        </w:rPr>
        <w:t>универсальные учебные действия.</w:t>
      </w:r>
    </w:p>
    <w:p w:rsidR="00D65CEE" w:rsidRDefault="00DB4F73" w:rsidP="00DB4F73">
      <w:pPr>
        <w:pStyle w:val="a3"/>
        <w:spacing w:before="17" w:line="274" w:lineRule="exact"/>
        <w:ind w:left="893"/>
      </w:pPr>
      <w:r>
        <w:t xml:space="preserve">В результате освоения учебного курса </w:t>
      </w:r>
      <w:proofErr w:type="gramStart"/>
      <w:r>
        <w:t>обучающийся</w:t>
      </w:r>
      <w:proofErr w:type="gramEnd"/>
      <w:r>
        <w:t xml:space="preserve"> сможет: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6"/>
          <w:tab w:val="left" w:pos="1887"/>
        </w:tabs>
        <w:spacing w:line="316" w:lineRule="exact"/>
        <w:rPr>
          <w:sz w:val="24"/>
        </w:rPr>
      </w:pPr>
      <w:r>
        <w:rPr>
          <w:sz w:val="24"/>
        </w:rPr>
        <w:t>строить позитивные отношения в процессе учебной и познавательной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деятельности;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6"/>
          <w:tab w:val="left" w:pos="1887"/>
        </w:tabs>
        <w:spacing w:before="14" w:line="223" w:lineRule="auto"/>
        <w:rPr>
          <w:sz w:val="24"/>
        </w:rPr>
      </w:pPr>
      <w:r>
        <w:rPr>
          <w:sz w:val="24"/>
        </w:rPr>
        <w:t>критически относиться к собственному</w:t>
      </w:r>
      <w:r>
        <w:rPr>
          <w:spacing w:val="-46"/>
          <w:sz w:val="24"/>
        </w:rPr>
        <w:t xml:space="preserve"> </w:t>
      </w:r>
      <w:r>
        <w:rPr>
          <w:sz w:val="24"/>
        </w:rPr>
        <w:t>мнению, с достоинством признавать ошибочность своего мнения (если оно таково) и 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его;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6"/>
          <w:tab w:val="left" w:pos="1887"/>
        </w:tabs>
        <w:spacing w:before="4" w:line="264" w:lineRule="auto"/>
        <w:rPr>
          <w:sz w:val="24"/>
        </w:rPr>
      </w:pP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6"/>
          <w:tab w:val="left" w:pos="1887"/>
        </w:tabs>
        <w:spacing w:line="218" w:lineRule="auto"/>
        <w:rPr>
          <w:sz w:val="24"/>
        </w:rPr>
      </w:pPr>
      <w:r>
        <w:rPr>
          <w:sz w:val="24"/>
        </w:rPr>
        <w:t>делать</w:t>
      </w:r>
      <w:r>
        <w:rPr>
          <w:spacing w:val="-29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-2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4"/>
          <w:sz w:val="24"/>
        </w:rPr>
        <w:t xml:space="preserve"> </w:t>
      </w:r>
      <w:r>
        <w:rPr>
          <w:sz w:val="24"/>
        </w:rPr>
        <w:t>о</w:t>
      </w:r>
      <w:r>
        <w:rPr>
          <w:spacing w:val="-2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3"/>
          <w:sz w:val="24"/>
        </w:rPr>
        <w:t xml:space="preserve"> </w:t>
      </w:r>
      <w:r>
        <w:rPr>
          <w:sz w:val="24"/>
        </w:rPr>
        <w:t>цели</w:t>
      </w:r>
      <w:r>
        <w:rPr>
          <w:spacing w:val="-2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4"/>
          <w:sz w:val="24"/>
        </w:rPr>
        <w:t xml:space="preserve"> </w:t>
      </w:r>
      <w:r>
        <w:rPr>
          <w:sz w:val="24"/>
        </w:rPr>
        <w:t>после завершения коммуникативного контакта и 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его.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6"/>
          <w:tab w:val="left" w:pos="1887"/>
        </w:tabs>
        <w:spacing w:before="29" w:line="220" w:lineRule="auto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6"/>
          <w:tab w:val="left" w:pos="1887"/>
        </w:tabs>
        <w:spacing w:before="19" w:line="225" w:lineRule="auto"/>
        <w:rPr>
          <w:sz w:val="24"/>
        </w:rPr>
      </w:pPr>
      <w:r>
        <w:rPr>
          <w:sz w:val="24"/>
        </w:rPr>
        <w:t>выбирать,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адекватную 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передачи своих мыслей средствами естественных и формальных языков в </w:t>
      </w:r>
      <w:r>
        <w:rPr>
          <w:sz w:val="24"/>
        </w:rPr>
        <w:lastRenderedPageBreak/>
        <w:t>соответствии с 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коммуникации;</w:t>
      </w:r>
    </w:p>
    <w:p w:rsidR="00DB4F73" w:rsidRDefault="00DB4F73" w:rsidP="00DB4F73">
      <w:pPr>
        <w:pStyle w:val="a4"/>
        <w:numPr>
          <w:ilvl w:val="2"/>
          <w:numId w:val="3"/>
        </w:numPr>
        <w:spacing w:before="65" w:line="313" w:lineRule="exact"/>
        <w:jc w:val="both"/>
        <w:rPr>
          <w:sz w:val="24"/>
        </w:rPr>
      </w:pPr>
      <w:r w:rsidRPr="00DB4F73">
        <w:rPr>
          <w:sz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</w:t>
      </w:r>
      <w:r w:rsidRPr="00DB4F73">
        <w:rPr>
          <w:spacing w:val="-19"/>
          <w:sz w:val="24"/>
        </w:rPr>
        <w:t xml:space="preserve"> </w:t>
      </w:r>
      <w:r w:rsidRPr="00DB4F73">
        <w:rPr>
          <w:sz w:val="24"/>
        </w:rPr>
        <w:t>информацию</w:t>
      </w:r>
      <w:r w:rsidRPr="00DB4F73">
        <w:rPr>
          <w:spacing w:val="-13"/>
          <w:sz w:val="24"/>
        </w:rPr>
        <w:t xml:space="preserve"> </w:t>
      </w:r>
      <w:r w:rsidRPr="00DB4F73">
        <w:rPr>
          <w:sz w:val="24"/>
        </w:rPr>
        <w:t>с</w:t>
      </w:r>
      <w:r w:rsidRPr="00DB4F73">
        <w:rPr>
          <w:spacing w:val="-2"/>
          <w:sz w:val="24"/>
        </w:rPr>
        <w:t xml:space="preserve"> </w:t>
      </w:r>
      <w:r w:rsidRPr="00DB4F73">
        <w:rPr>
          <w:sz w:val="24"/>
        </w:rPr>
        <w:t>учетом</w:t>
      </w:r>
      <w:r w:rsidRPr="00DB4F73">
        <w:rPr>
          <w:spacing w:val="-8"/>
          <w:sz w:val="24"/>
        </w:rPr>
        <w:t xml:space="preserve"> </w:t>
      </w:r>
      <w:r w:rsidRPr="00DB4F73">
        <w:rPr>
          <w:sz w:val="24"/>
        </w:rPr>
        <w:t>этических</w:t>
      </w:r>
      <w:r w:rsidRPr="00DB4F73">
        <w:rPr>
          <w:spacing w:val="-10"/>
          <w:sz w:val="24"/>
        </w:rPr>
        <w:t xml:space="preserve"> </w:t>
      </w:r>
      <w:r w:rsidRPr="00DB4F73">
        <w:rPr>
          <w:sz w:val="24"/>
        </w:rPr>
        <w:t>и</w:t>
      </w:r>
      <w:r w:rsidRPr="00DB4F73">
        <w:rPr>
          <w:spacing w:val="-12"/>
          <w:sz w:val="24"/>
        </w:rPr>
        <w:t xml:space="preserve"> </w:t>
      </w:r>
      <w:r w:rsidRPr="00DB4F73">
        <w:rPr>
          <w:sz w:val="24"/>
        </w:rPr>
        <w:t>правовых</w:t>
      </w:r>
      <w:r w:rsidRPr="00DB4F73">
        <w:rPr>
          <w:spacing w:val="-10"/>
          <w:sz w:val="24"/>
        </w:rPr>
        <w:t xml:space="preserve"> </w:t>
      </w:r>
      <w:r w:rsidRPr="00DB4F73">
        <w:rPr>
          <w:sz w:val="24"/>
        </w:rPr>
        <w:t>норм;</w:t>
      </w:r>
    </w:p>
    <w:p w:rsidR="00D65CEE" w:rsidRPr="00DB4F73" w:rsidRDefault="00DB4F73" w:rsidP="00DB4F73">
      <w:pPr>
        <w:pStyle w:val="a4"/>
        <w:numPr>
          <w:ilvl w:val="2"/>
          <w:numId w:val="3"/>
        </w:numPr>
        <w:spacing w:before="65" w:line="313" w:lineRule="exact"/>
        <w:jc w:val="both"/>
        <w:rPr>
          <w:sz w:val="24"/>
        </w:rPr>
      </w:pPr>
      <w:r w:rsidRPr="00DB4F73">
        <w:rPr>
          <w:sz w:val="24"/>
        </w:rPr>
        <w:t>создавать информационные ресурсы разного типа и для разных</w:t>
      </w:r>
      <w:r w:rsidRPr="00DB4F73">
        <w:rPr>
          <w:spacing w:val="1"/>
          <w:sz w:val="24"/>
        </w:rPr>
        <w:t xml:space="preserve"> </w:t>
      </w:r>
      <w:r w:rsidRPr="00DB4F73">
        <w:rPr>
          <w:sz w:val="24"/>
        </w:rPr>
        <w:t>аудиторий,</w:t>
      </w:r>
    </w:p>
    <w:p w:rsidR="00D65CEE" w:rsidRDefault="00DB4F73" w:rsidP="00DB4F73">
      <w:pPr>
        <w:pStyle w:val="a3"/>
        <w:spacing w:line="267" w:lineRule="exact"/>
        <w:ind w:left="1886"/>
      </w:pPr>
      <w:r>
        <w:t>соблюдать информационную гигиену и правила информационной безопасности.</w:t>
      </w:r>
    </w:p>
    <w:p w:rsidR="00D65CEE" w:rsidRDefault="00D65CEE" w:rsidP="00DB4F73">
      <w:pPr>
        <w:pStyle w:val="a3"/>
        <w:spacing w:before="3"/>
        <w:rPr>
          <w:sz w:val="23"/>
        </w:rPr>
      </w:pPr>
    </w:p>
    <w:p w:rsidR="00D65CEE" w:rsidRDefault="00DB4F73" w:rsidP="00DB4F73">
      <w:pPr>
        <w:spacing w:line="274" w:lineRule="exact"/>
        <w:ind w:left="893"/>
        <w:rPr>
          <w:i/>
          <w:sz w:val="24"/>
        </w:rPr>
      </w:pPr>
      <w:r>
        <w:rPr>
          <w:i/>
          <w:sz w:val="24"/>
          <w:u w:val="single"/>
        </w:rPr>
        <w:t>Личностные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6"/>
          <w:tab w:val="left" w:pos="1887"/>
        </w:tabs>
        <w:spacing w:line="261" w:lineRule="auto"/>
        <w:rPr>
          <w:sz w:val="24"/>
        </w:rPr>
      </w:pPr>
      <w:r>
        <w:rPr>
          <w:sz w:val="24"/>
        </w:rPr>
        <w:t>осознанное, уважительное и доброжелательное отношение к окружающим людям в реальном и виртуальном мире, их</w:t>
      </w:r>
      <w:r>
        <w:rPr>
          <w:spacing w:val="-20"/>
          <w:sz w:val="24"/>
        </w:rPr>
        <w:t xml:space="preserve"> </w:t>
      </w:r>
      <w:r>
        <w:rPr>
          <w:sz w:val="24"/>
        </w:rPr>
        <w:t>позициям,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6"/>
          <w:tab w:val="left" w:pos="1887"/>
        </w:tabs>
        <w:spacing w:line="299" w:lineRule="exact"/>
        <w:rPr>
          <w:sz w:val="24"/>
        </w:rPr>
      </w:pPr>
      <w:r>
        <w:rPr>
          <w:sz w:val="24"/>
        </w:rPr>
        <w:t>взглядам,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</w:p>
    <w:p w:rsidR="00D65CEE" w:rsidRDefault="00DB4F73" w:rsidP="00DB4F73">
      <w:pPr>
        <w:pStyle w:val="a3"/>
        <w:spacing w:before="31"/>
        <w:ind w:left="1886"/>
      </w:pPr>
      <w:r>
        <w:t>виртуальных собеседников;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6"/>
          <w:tab w:val="left" w:pos="1887"/>
        </w:tabs>
        <w:spacing w:before="29" w:line="220" w:lineRule="auto"/>
        <w:rPr>
          <w:sz w:val="24"/>
        </w:rPr>
      </w:pPr>
      <w:r>
        <w:rPr>
          <w:sz w:val="24"/>
        </w:rPr>
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</w:p>
    <w:p w:rsidR="00D65CEE" w:rsidRDefault="00DB4F73" w:rsidP="00DB4F73">
      <w:pPr>
        <w:pStyle w:val="a3"/>
        <w:spacing w:before="7"/>
        <w:ind w:left="1459"/>
      </w:pPr>
      <w:r>
        <w:t>устойчивых познавательных интересов;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7"/>
        </w:tabs>
        <w:spacing w:before="80" w:line="264" w:lineRule="auto"/>
        <w:jc w:val="both"/>
        <w:rPr>
          <w:sz w:val="24"/>
        </w:rPr>
      </w:pPr>
      <w:r>
        <w:rPr>
          <w:sz w:val="24"/>
        </w:rPr>
        <w:t>освоенность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в группах и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сообществах;</w:t>
      </w:r>
    </w:p>
    <w:p w:rsidR="00D65CEE" w:rsidRDefault="00DB4F73" w:rsidP="00DB4F73">
      <w:pPr>
        <w:pStyle w:val="a4"/>
        <w:numPr>
          <w:ilvl w:val="2"/>
          <w:numId w:val="3"/>
        </w:numPr>
        <w:tabs>
          <w:tab w:val="left" w:pos="1887"/>
        </w:tabs>
        <w:spacing w:line="220" w:lineRule="auto"/>
        <w:jc w:val="both"/>
        <w:rPr>
          <w:sz w:val="24"/>
        </w:rPr>
      </w:pPr>
      <w:r>
        <w:rPr>
          <w:sz w:val="24"/>
        </w:rPr>
        <w:t>сформированность понимания ценности безопасного образа жизни; интериоризация правил индивидуального и коллективного безопасного поведения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среде.</w:t>
      </w:r>
    </w:p>
    <w:p w:rsidR="00D65CEE" w:rsidRDefault="00D65CEE" w:rsidP="00DB4F73">
      <w:pPr>
        <w:pStyle w:val="a3"/>
        <w:spacing w:before="4"/>
      </w:pPr>
    </w:p>
    <w:p w:rsidR="00D65CEE" w:rsidRDefault="00DB4F73" w:rsidP="00DB4F73">
      <w:pPr>
        <w:pStyle w:val="11"/>
        <w:ind w:left="5379"/>
      </w:pPr>
      <w:r>
        <w:t>Содержание программы</w:t>
      </w:r>
    </w:p>
    <w:p w:rsidR="00D65CEE" w:rsidRDefault="00D65CEE" w:rsidP="00DB4F73">
      <w:pPr>
        <w:pStyle w:val="a3"/>
        <w:spacing w:before="4"/>
        <w:rPr>
          <w:b/>
          <w:sz w:val="26"/>
        </w:rPr>
      </w:pPr>
    </w:p>
    <w:p w:rsidR="00D65CEE" w:rsidRDefault="00DB4F73" w:rsidP="00DB4F73">
      <w:pPr>
        <w:pStyle w:val="a3"/>
        <w:ind w:left="1534"/>
      </w:pPr>
      <w:r>
        <w:t>Основное содержание программы представлено разделами «Безопасность общения»,</w:t>
      </w:r>
    </w:p>
    <w:p w:rsidR="00D65CEE" w:rsidRDefault="00DB4F73" w:rsidP="00DB4F73">
      <w:pPr>
        <w:pStyle w:val="a3"/>
        <w:spacing w:before="22"/>
        <w:ind w:left="1392"/>
      </w:pPr>
      <w:r>
        <w:t>«Безопасность устройств», «Безопасность информации».</w:t>
      </w:r>
    </w:p>
    <w:p w:rsidR="00D65CEE" w:rsidRDefault="00DB4F73" w:rsidP="00DB4F73">
      <w:pPr>
        <w:pStyle w:val="a3"/>
        <w:ind w:left="1392" w:firstLine="141"/>
      </w:pPr>
      <w:r>
        <w:t>Каждый раздел курса внеурочной деятельности завершается выполнением проектной работы по одной из тем, предложенных на выбор учащихся и/или проверочного теста.</w:t>
      </w:r>
    </w:p>
    <w:p w:rsidR="00D65CEE" w:rsidRDefault="00DB4F73" w:rsidP="00DB4F73">
      <w:pPr>
        <w:pStyle w:val="a3"/>
        <w:spacing w:line="247" w:lineRule="auto"/>
        <w:ind w:left="1392" w:firstLine="141"/>
        <w:rPr>
          <w:b/>
        </w:rPr>
      </w:pPr>
      <w:r>
        <w:t xml:space="preserve">Эти занятия в качестве волонтерской практики могут быть проведены учащимися. Для проведения занятий могут быть использованы презентации, проекты, памятки, онлайн занятия, подготовленные входе выполнения учебных заданий по основным темам курса. </w:t>
      </w:r>
      <w:r>
        <w:rPr>
          <w:b/>
        </w:rPr>
        <w:t>Раздел 1. «Безопасность общения»</w:t>
      </w:r>
    </w:p>
    <w:p w:rsidR="00D65CEE" w:rsidRDefault="00DB4F73" w:rsidP="00DB4F73">
      <w:pPr>
        <w:pStyle w:val="11"/>
        <w:spacing w:before="5"/>
      </w:pPr>
      <w:r>
        <w:t>Тема 1. Общение в социальных сетях и мессенджерах. 1 час</w:t>
      </w:r>
    </w:p>
    <w:p w:rsidR="00D65CEE" w:rsidRDefault="00DB4F73" w:rsidP="00DB4F73">
      <w:pPr>
        <w:pStyle w:val="a3"/>
        <w:spacing w:before="2"/>
        <w:ind w:left="1459"/>
      </w:pPr>
      <w:r>
        <w:t>Социальная сеть. История социальных сетей. Мессенджеры. Назначение социальных сетей и мессенджеров. Пользовательский контент.</w:t>
      </w:r>
    </w:p>
    <w:p w:rsidR="00D65CEE" w:rsidRDefault="00DB4F73" w:rsidP="00DB4F73">
      <w:pPr>
        <w:pStyle w:val="11"/>
        <w:spacing w:before="22"/>
      </w:pPr>
      <w:r>
        <w:t>Тема 2. С кем безопасно общаться в интернете. 1 час</w:t>
      </w:r>
    </w:p>
    <w:p w:rsidR="00D65CEE" w:rsidRDefault="00DB4F73" w:rsidP="00DB4F73">
      <w:pPr>
        <w:pStyle w:val="a3"/>
        <w:ind w:left="1459" w:firstLine="571"/>
        <w:jc w:val="both"/>
      </w:pPr>
      <w:r>
        <w:t xml:space="preserve">Персональные данные как основной капитал личного пространства в цифровом мире. Правила добавления друзей в социальных сетях. Профиль пользователя. Анонимные социальные </w:t>
      </w:r>
      <w:proofErr w:type="spellStart"/>
      <w:r>
        <w:t>сети</w:t>
      </w:r>
      <w:proofErr w:type="gramStart"/>
      <w:r>
        <w:t>.Т</w:t>
      </w:r>
      <w:proofErr w:type="gramEnd"/>
      <w:r>
        <w:t>ема</w:t>
      </w:r>
      <w:proofErr w:type="spellEnd"/>
      <w:r>
        <w:t xml:space="preserve"> 3. Пароли для аккаунтов социальных сетей. 1 час</w:t>
      </w:r>
    </w:p>
    <w:p w:rsidR="00D65CEE" w:rsidRDefault="00DB4F73" w:rsidP="00DB4F73">
      <w:pPr>
        <w:pStyle w:val="a3"/>
        <w:spacing w:before="1"/>
        <w:ind w:left="2030"/>
        <w:jc w:val="both"/>
      </w:pPr>
      <w:r>
        <w:t>Сложные пароли. Онлайн генераторы паролей. Правила хранения паролей.</w:t>
      </w:r>
    </w:p>
    <w:p w:rsidR="00D65CEE" w:rsidRDefault="00DB4F73" w:rsidP="00DB4F73">
      <w:pPr>
        <w:pStyle w:val="a3"/>
        <w:ind w:left="1459"/>
        <w:jc w:val="both"/>
      </w:pPr>
      <w:r>
        <w:t>Использование функции браузера по запоминанию паролей.</w:t>
      </w:r>
    </w:p>
    <w:p w:rsidR="00D65CEE" w:rsidRDefault="00DB4F73" w:rsidP="00DB4F73">
      <w:pPr>
        <w:pStyle w:val="11"/>
        <w:spacing w:before="24"/>
        <w:jc w:val="both"/>
      </w:pPr>
      <w:r>
        <w:t>Тема 4. Безопасный вход в аккаунты. 1 час</w:t>
      </w:r>
    </w:p>
    <w:p w:rsidR="00D65CEE" w:rsidRDefault="00DB4F73" w:rsidP="00DB4F73">
      <w:pPr>
        <w:pStyle w:val="a3"/>
        <w:spacing w:before="2"/>
        <w:ind w:left="1459" w:firstLine="571"/>
        <w:jc w:val="both"/>
      </w:pPr>
      <w:r>
        <w:t>Виды</w:t>
      </w:r>
      <w:r>
        <w:rPr>
          <w:spacing w:val="-32"/>
        </w:rPr>
        <w:t xml:space="preserve"> </w:t>
      </w:r>
      <w:r>
        <w:t>аутентификации.</w:t>
      </w:r>
      <w:r>
        <w:rPr>
          <w:spacing w:val="-30"/>
        </w:rPr>
        <w:t xml:space="preserve"> </w:t>
      </w:r>
      <w:r>
        <w:t>Настройки</w:t>
      </w:r>
      <w:r>
        <w:rPr>
          <w:spacing w:val="-31"/>
        </w:rPr>
        <w:t xml:space="preserve"> </w:t>
      </w:r>
      <w:r>
        <w:t>безопасности</w:t>
      </w:r>
      <w:r>
        <w:rPr>
          <w:spacing w:val="-30"/>
        </w:rPr>
        <w:t xml:space="preserve"> </w:t>
      </w:r>
      <w:r>
        <w:t>аккаунта.</w:t>
      </w:r>
      <w:r>
        <w:rPr>
          <w:spacing w:val="-30"/>
        </w:rPr>
        <w:t xml:space="preserve"> </w:t>
      </w:r>
      <w:r>
        <w:t>Работа</w:t>
      </w:r>
      <w:r>
        <w:rPr>
          <w:spacing w:val="-32"/>
        </w:rPr>
        <w:t xml:space="preserve"> </w:t>
      </w:r>
      <w:r>
        <w:t>на</w:t>
      </w:r>
      <w:r>
        <w:rPr>
          <w:spacing w:val="-32"/>
        </w:rPr>
        <w:t xml:space="preserve"> </w:t>
      </w:r>
      <w:r>
        <w:t>чужом</w:t>
      </w:r>
      <w:r>
        <w:rPr>
          <w:spacing w:val="-30"/>
        </w:rPr>
        <w:t xml:space="preserve"> </w:t>
      </w:r>
      <w:r>
        <w:t>компьютере</w:t>
      </w:r>
      <w:r>
        <w:rPr>
          <w:spacing w:val="-31"/>
        </w:rPr>
        <w:t xml:space="preserve"> </w:t>
      </w:r>
      <w:r>
        <w:t>с точки зрения безопасности</w:t>
      </w:r>
      <w:r>
        <w:rPr>
          <w:spacing w:val="-14"/>
        </w:rPr>
        <w:t xml:space="preserve"> </w:t>
      </w:r>
      <w:proofErr w:type="spellStart"/>
      <w:r>
        <w:t>личногоаккаунта</w:t>
      </w:r>
      <w:proofErr w:type="spellEnd"/>
      <w:r>
        <w:t>.</w:t>
      </w:r>
    </w:p>
    <w:p w:rsidR="00D65CEE" w:rsidRDefault="00DB4F73" w:rsidP="00DB4F73">
      <w:pPr>
        <w:pStyle w:val="11"/>
        <w:spacing w:before="19"/>
        <w:jc w:val="both"/>
      </w:pPr>
      <w:r>
        <w:t>Тема 5. Настройки конфиденциальности в социальных сетях. 1 час</w:t>
      </w:r>
    </w:p>
    <w:p w:rsidR="00D65CEE" w:rsidRDefault="00DB4F73" w:rsidP="00DB4F73">
      <w:pPr>
        <w:pStyle w:val="a3"/>
        <w:ind w:left="2030"/>
        <w:jc w:val="both"/>
      </w:pPr>
      <w:r>
        <w:t>Настройки приватности и конфиденциальности в разных социальных сетях.</w:t>
      </w:r>
    </w:p>
    <w:p w:rsidR="00D65CEE" w:rsidRDefault="00DB4F73" w:rsidP="00DB4F73">
      <w:pPr>
        <w:pStyle w:val="a3"/>
        <w:spacing w:before="3"/>
        <w:ind w:left="1459"/>
      </w:pPr>
      <w:r>
        <w:t xml:space="preserve">Приватность и конфиденциальность </w:t>
      </w:r>
      <w:proofErr w:type="spellStart"/>
      <w:r>
        <w:t>вмессенджерах</w:t>
      </w:r>
      <w:proofErr w:type="spellEnd"/>
      <w:r>
        <w:t>.</w:t>
      </w:r>
    </w:p>
    <w:p w:rsidR="00D65CEE" w:rsidRDefault="00DB4F73" w:rsidP="00DB4F73">
      <w:pPr>
        <w:pStyle w:val="11"/>
        <w:spacing w:before="24"/>
      </w:pPr>
      <w:r>
        <w:t>Тема 6. Публикация информации в социальных сетях. 1 час</w:t>
      </w:r>
    </w:p>
    <w:p w:rsidR="00D65CEE" w:rsidRDefault="00DB4F73" w:rsidP="00DB4F73">
      <w:pPr>
        <w:pStyle w:val="a3"/>
        <w:spacing w:before="22"/>
        <w:ind w:left="1459"/>
      </w:pPr>
      <w:r>
        <w:t>Персональные данные. Публикация личной информации.</w:t>
      </w:r>
    </w:p>
    <w:p w:rsidR="00D65CEE" w:rsidRDefault="00DB4F73" w:rsidP="00DB4F73">
      <w:pPr>
        <w:pStyle w:val="11"/>
        <w:spacing w:before="17"/>
      </w:pPr>
      <w:r>
        <w:lastRenderedPageBreak/>
        <w:t xml:space="preserve">Тема 7. </w:t>
      </w:r>
      <w:proofErr w:type="spellStart"/>
      <w:r>
        <w:t>Кибербуллинг</w:t>
      </w:r>
      <w:proofErr w:type="spellEnd"/>
      <w:r>
        <w:t>. 1 час</w:t>
      </w:r>
    </w:p>
    <w:p w:rsidR="00D65CEE" w:rsidRDefault="00DB4F73" w:rsidP="00DB4F73">
      <w:pPr>
        <w:pStyle w:val="a3"/>
        <w:spacing w:before="15" w:line="372" w:lineRule="exact"/>
        <w:ind w:left="1534" w:hanging="142"/>
      </w:pPr>
      <w:r>
        <w:t xml:space="preserve">Определение </w:t>
      </w:r>
      <w:proofErr w:type="spellStart"/>
      <w:r>
        <w:t>кибербуллинга</w:t>
      </w:r>
      <w:proofErr w:type="spellEnd"/>
      <w:r>
        <w:t xml:space="preserve">. Возможные причины </w:t>
      </w:r>
      <w:proofErr w:type="spellStart"/>
      <w:r>
        <w:t>кибербуллинга</w:t>
      </w:r>
      <w:proofErr w:type="spellEnd"/>
      <w:r>
        <w:t xml:space="preserve"> и как его избежать? Как не стать жертвой </w:t>
      </w:r>
      <w:proofErr w:type="spellStart"/>
      <w:r>
        <w:t>кибербуллинга</w:t>
      </w:r>
      <w:proofErr w:type="spellEnd"/>
      <w:r>
        <w:t>.</w:t>
      </w:r>
    </w:p>
    <w:p w:rsidR="00D65CEE" w:rsidRDefault="00DB4F73" w:rsidP="00DB4F73">
      <w:pPr>
        <w:pStyle w:val="a3"/>
        <w:spacing w:line="275" w:lineRule="exact"/>
        <w:ind w:left="1459"/>
      </w:pPr>
      <w:r>
        <w:t xml:space="preserve">Как помочь жертве </w:t>
      </w:r>
      <w:proofErr w:type="spellStart"/>
      <w:r>
        <w:t>кибербуллинга</w:t>
      </w:r>
      <w:proofErr w:type="spellEnd"/>
      <w:r>
        <w:t>.</w:t>
      </w:r>
    </w:p>
    <w:p w:rsidR="00D65CEE" w:rsidRDefault="00DB4F73" w:rsidP="00DB4F73">
      <w:pPr>
        <w:pStyle w:val="11"/>
        <w:spacing w:before="19"/>
      </w:pPr>
      <w:r>
        <w:t xml:space="preserve">Тема 8. </w:t>
      </w:r>
      <w:proofErr w:type="gramStart"/>
      <w:r>
        <w:t>Публичные</w:t>
      </w:r>
      <w:proofErr w:type="gramEnd"/>
      <w:r>
        <w:t xml:space="preserve"> аккаунты. 1 час</w:t>
      </w:r>
    </w:p>
    <w:p w:rsidR="00D65CEE" w:rsidRDefault="00DB4F73" w:rsidP="00DB4F73">
      <w:pPr>
        <w:pStyle w:val="a3"/>
        <w:spacing w:before="19" w:line="259" w:lineRule="auto"/>
        <w:ind w:left="1459"/>
      </w:pPr>
      <w:r>
        <w:rPr>
          <w:spacing w:val="-3"/>
        </w:rPr>
        <w:t xml:space="preserve">Настройки приватности публичных </w:t>
      </w:r>
      <w:r>
        <w:t xml:space="preserve">страниц. Правила ведения публичных страниц. </w:t>
      </w:r>
      <w:proofErr w:type="spellStart"/>
      <w:r>
        <w:t>Овершеринг</w:t>
      </w:r>
      <w:proofErr w:type="spellEnd"/>
      <w:r>
        <w:t>.</w:t>
      </w:r>
    </w:p>
    <w:p w:rsidR="00D65CEE" w:rsidRDefault="00DB4F73" w:rsidP="00DB4F73">
      <w:pPr>
        <w:pStyle w:val="11"/>
        <w:spacing w:line="273" w:lineRule="exact"/>
      </w:pPr>
      <w:r>
        <w:t xml:space="preserve">Тема 9. </w:t>
      </w:r>
      <w:proofErr w:type="spellStart"/>
      <w:r>
        <w:t>Фишинг</w:t>
      </w:r>
      <w:proofErr w:type="spellEnd"/>
      <w:r>
        <w:t>. 2 часа</w:t>
      </w:r>
    </w:p>
    <w:p w:rsidR="00D65CEE" w:rsidRDefault="00DB4F73" w:rsidP="00DB4F73">
      <w:pPr>
        <w:pStyle w:val="a3"/>
        <w:spacing w:before="72"/>
        <w:ind w:left="1459" w:firstLine="571"/>
        <w:jc w:val="both"/>
      </w:pPr>
      <w:proofErr w:type="spellStart"/>
      <w:r>
        <w:t>Фишинг</w:t>
      </w:r>
      <w:proofErr w:type="spellEnd"/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мошеннический</w:t>
      </w:r>
      <w:r>
        <w:rPr>
          <w:spacing w:val="-6"/>
        </w:rPr>
        <w:t xml:space="preserve"> </w:t>
      </w:r>
      <w:r>
        <w:t>прием.</w:t>
      </w:r>
      <w:r>
        <w:rPr>
          <w:spacing w:val="-6"/>
        </w:rPr>
        <w:t xml:space="preserve"> </w:t>
      </w:r>
      <w:r>
        <w:t>Популярные</w:t>
      </w:r>
      <w:r>
        <w:rPr>
          <w:spacing w:val="-10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proofErr w:type="spellStart"/>
      <w:r>
        <w:t>фишинга</w:t>
      </w:r>
      <w:proofErr w:type="spellEnd"/>
      <w:r>
        <w:t xml:space="preserve">. Отличие настоящих и </w:t>
      </w:r>
      <w:proofErr w:type="spellStart"/>
      <w:r>
        <w:t>фишинговых</w:t>
      </w:r>
      <w:proofErr w:type="spellEnd"/>
      <w:r>
        <w:t xml:space="preserve"> сайтов. Как защититься от </w:t>
      </w:r>
      <w:proofErr w:type="spellStart"/>
      <w:r>
        <w:t>фишеров</w:t>
      </w:r>
      <w:proofErr w:type="spellEnd"/>
      <w:r>
        <w:t xml:space="preserve"> в социальных сетях и мессенджерах.</w:t>
      </w:r>
    </w:p>
    <w:p w:rsidR="00D65CEE" w:rsidRDefault="00DB4F73" w:rsidP="00DB4F73">
      <w:pPr>
        <w:pStyle w:val="11"/>
        <w:spacing w:before="21"/>
        <w:jc w:val="both"/>
      </w:pPr>
      <w:r>
        <w:t xml:space="preserve">Выполнение и защита </w:t>
      </w:r>
      <w:proofErr w:type="gramStart"/>
      <w:r>
        <w:t>индивидуальных</w:t>
      </w:r>
      <w:proofErr w:type="gramEnd"/>
      <w:r>
        <w:t xml:space="preserve"> и групповых проектов3. 3 часа</w:t>
      </w:r>
    </w:p>
    <w:p w:rsidR="00D65CEE" w:rsidRDefault="00D65CEE" w:rsidP="00DB4F73">
      <w:pPr>
        <w:pStyle w:val="a3"/>
        <w:spacing w:before="4"/>
        <w:rPr>
          <w:b/>
          <w:sz w:val="26"/>
        </w:rPr>
      </w:pPr>
    </w:p>
    <w:p w:rsidR="00D65CEE" w:rsidRDefault="00DB4F73" w:rsidP="00DB4F73">
      <w:pPr>
        <w:ind w:left="1459"/>
        <w:rPr>
          <w:b/>
          <w:sz w:val="24"/>
        </w:rPr>
      </w:pPr>
      <w:r>
        <w:rPr>
          <w:b/>
          <w:sz w:val="24"/>
        </w:rPr>
        <w:t>Раздел 2. «Безопасность устройств»</w:t>
      </w:r>
    </w:p>
    <w:p w:rsidR="00D65CEE" w:rsidRDefault="00DB4F73" w:rsidP="00DB4F73">
      <w:pPr>
        <w:pStyle w:val="11"/>
        <w:spacing w:before="22"/>
      </w:pPr>
      <w:r>
        <w:t>Тема 1. Что такое вредоносный код. 1 час</w:t>
      </w:r>
    </w:p>
    <w:p w:rsidR="00D65CEE" w:rsidRDefault="00DB4F73" w:rsidP="00DB4F73">
      <w:pPr>
        <w:pStyle w:val="a3"/>
        <w:spacing w:before="21"/>
        <w:ind w:left="1459"/>
      </w:pPr>
      <w:r>
        <w:t>Виды вредоносных кодов. Возможности и деструктивные функции вредоносных кодов.</w:t>
      </w:r>
    </w:p>
    <w:p w:rsidR="00D65CEE" w:rsidRDefault="00DB4F73" w:rsidP="00DB4F73">
      <w:pPr>
        <w:pStyle w:val="11"/>
        <w:spacing w:before="24"/>
      </w:pPr>
      <w:r>
        <w:t>Тема 2. Распространение вредоносного кода. 1 час</w:t>
      </w:r>
    </w:p>
    <w:p w:rsidR="00D65CEE" w:rsidRDefault="00DB4F73" w:rsidP="00DB4F73">
      <w:pPr>
        <w:pStyle w:val="a3"/>
        <w:spacing w:before="17" w:line="256" w:lineRule="auto"/>
        <w:ind w:left="1459"/>
      </w:pPr>
      <w:r>
        <w:t>Способы</w:t>
      </w:r>
      <w:r>
        <w:rPr>
          <w:spacing w:val="-15"/>
        </w:rPr>
        <w:t xml:space="preserve"> </w:t>
      </w:r>
      <w:r>
        <w:t>доставки</w:t>
      </w:r>
      <w:r>
        <w:rPr>
          <w:spacing w:val="-16"/>
        </w:rPr>
        <w:t xml:space="preserve"> </w:t>
      </w:r>
      <w:r>
        <w:t>вредоносных</w:t>
      </w:r>
      <w:r>
        <w:rPr>
          <w:spacing w:val="-12"/>
        </w:rPr>
        <w:t xml:space="preserve"> </w:t>
      </w:r>
      <w:r>
        <w:t>кодов.</w:t>
      </w:r>
      <w:r>
        <w:rPr>
          <w:spacing w:val="-20"/>
        </w:rPr>
        <w:t xml:space="preserve"> </w:t>
      </w:r>
      <w:r>
        <w:t>Исполняемые</w:t>
      </w:r>
      <w:r>
        <w:rPr>
          <w:spacing w:val="-18"/>
        </w:rPr>
        <w:t xml:space="preserve"> </w:t>
      </w:r>
      <w:r>
        <w:t>файлы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вредоносных кодов.</w:t>
      </w:r>
      <w:r>
        <w:rPr>
          <w:spacing w:val="-11"/>
        </w:rPr>
        <w:t xml:space="preserve"> </w:t>
      </w:r>
      <w:r>
        <w:t>Вредоносная</w:t>
      </w:r>
    </w:p>
    <w:p w:rsidR="00D65CEE" w:rsidRDefault="00DB4F73" w:rsidP="00DB4F73">
      <w:pPr>
        <w:pStyle w:val="a3"/>
        <w:spacing w:line="257" w:lineRule="exact"/>
        <w:ind w:left="1459"/>
      </w:pPr>
      <w:r>
        <w:t xml:space="preserve">рассылка. Вредоносные скрипты. Способы выявления наличия вредоносных кодов </w:t>
      </w:r>
      <w:proofErr w:type="gramStart"/>
      <w:r>
        <w:t>на</w:t>
      </w:r>
      <w:proofErr w:type="gramEnd"/>
    </w:p>
    <w:p w:rsidR="00D65CEE" w:rsidRDefault="00DB4F73" w:rsidP="00DB4F73">
      <w:pPr>
        <w:pStyle w:val="a3"/>
        <w:ind w:left="1459"/>
      </w:pPr>
      <w:proofErr w:type="gramStart"/>
      <w:r>
        <w:t>устройствах</w:t>
      </w:r>
      <w:proofErr w:type="gramEnd"/>
      <w:r>
        <w:t xml:space="preserve">. Действия при </w:t>
      </w:r>
      <w:proofErr w:type="spellStart"/>
      <w:r>
        <w:t>обнаружениивредоносных</w:t>
      </w:r>
      <w:proofErr w:type="spellEnd"/>
      <w:r>
        <w:t xml:space="preserve"> кодов на устройствах.</w:t>
      </w:r>
    </w:p>
    <w:p w:rsidR="00D65CEE" w:rsidRDefault="00DB4F73" w:rsidP="00DB4F73">
      <w:pPr>
        <w:pStyle w:val="11"/>
        <w:spacing w:before="27"/>
      </w:pPr>
      <w:r>
        <w:t>Тема 3. Методы защиты от вредоносных программ. 2 час</w:t>
      </w:r>
    </w:p>
    <w:p w:rsidR="00D65CEE" w:rsidRDefault="00DB4F73" w:rsidP="00DB4F73">
      <w:pPr>
        <w:pStyle w:val="a3"/>
        <w:ind w:left="1459" w:firstLine="571"/>
      </w:pPr>
      <w:r>
        <w:t>Способы</w:t>
      </w:r>
      <w:r>
        <w:rPr>
          <w:spacing w:val="-21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устройств</w:t>
      </w:r>
      <w:r>
        <w:rPr>
          <w:spacing w:val="-20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вредоносного</w:t>
      </w:r>
      <w:r>
        <w:rPr>
          <w:spacing w:val="-18"/>
        </w:rPr>
        <w:t xml:space="preserve"> </w:t>
      </w:r>
      <w:r>
        <w:t>кода.</w:t>
      </w:r>
      <w:r>
        <w:rPr>
          <w:spacing w:val="-13"/>
        </w:rPr>
        <w:t xml:space="preserve"> </w:t>
      </w:r>
      <w:r>
        <w:t>Антивирусные</w:t>
      </w:r>
      <w:r>
        <w:rPr>
          <w:spacing w:val="-21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их характеристики. Правила защиты </w:t>
      </w:r>
      <w:proofErr w:type="spellStart"/>
      <w:r>
        <w:t>отвредоносных</w:t>
      </w:r>
      <w:proofErr w:type="spellEnd"/>
      <w:r>
        <w:rPr>
          <w:spacing w:val="-12"/>
        </w:rPr>
        <w:t xml:space="preserve"> </w:t>
      </w:r>
      <w:r>
        <w:t>кодов.</w:t>
      </w:r>
    </w:p>
    <w:p w:rsidR="00D65CEE" w:rsidRDefault="00DB4F73" w:rsidP="00DB4F73">
      <w:pPr>
        <w:spacing w:before="24" w:line="259" w:lineRule="auto"/>
        <w:ind w:left="2030" w:hanging="572"/>
        <w:rPr>
          <w:sz w:val="24"/>
        </w:rPr>
      </w:pPr>
      <w:r>
        <w:rPr>
          <w:b/>
          <w:sz w:val="24"/>
        </w:rPr>
        <w:t xml:space="preserve">Тема 4. Распространение вредоносного кода для мобильных устройств. 1 час </w:t>
      </w:r>
      <w:r>
        <w:rPr>
          <w:sz w:val="24"/>
        </w:rPr>
        <w:t>Расширение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-17"/>
          <w:sz w:val="24"/>
        </w:rPr>
        <w:t xml:space="preserve"> </w:t>
      </w:r>
      <w:r>
        <w:rPr>
          <w:sz w:val="24"/>
        </w:rPr>
        <w:t>кодов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устройств.</w:t>
      </w:r>
      <w:r>
        <w:rPr>
          <w:spacing w:val="-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9"/>
          <w:sz w:val="24"/>
        </w:rPr>
        <w:t xml:space="preserve"> </w:t>
      </w:r>
      <w:proofErr w:type="gramStart"/>
      <w:r>
        <w:rPr>
          <w:sz w:val="24"/>
        </w:rPr>
        <w:t>без-опасности</w:t>
      </w:r>
      <w:proofErr w:type="gramEnd"/>
      <w:r>
        <w:rPr>
          <w:spacing w:val="-18"/>
          <w:sz w:val="24"/>
        </w:rPr>
        <w:t xml:space="preserve"> </w:t>
      </w:r>
      <w:r>
        <w:rPr>
          <w:sz w:val="24"/>
        </w:rPr>
        <w:t>при установке приложений на мобильные</w:t>
      </w:r>
      <w:r>
        <w:rPr>
          <w:spacing w:val="-36"/>
          <w:sz w:val="24"/>
        </w:rPr>
        <w:t xml:space="preserve"> </w:t>
      </w:r>
      <w:r>
        <w:rPr>
          <w:sz w:val="24"/>
        </w:rPr>
        <w:t>устройства.</w:t>
      </w:r>
    </w:p>
    <w:p w:rsidR="00D65CEE" w:rsidRDefault="00DB4F73" w:rsidP="00DB4F73">
      <w:pPr>
        <w:pStyle w:val="11"/>
        <w:spacing w:line="270" w:lineRule="exact"/>
      </w:pPr>
      <w:r>
        <w:t xml:space="preserve">Выполнение и защита индивидуальных и групповых проектов. 3 </w:t>
      </w:r>
      <w:proofErr w:type="spellStart"/>
      <w:r>
        <w:t>часаРаздел</w:t>
      </w:r>
      <w:proofErr w:type="spellEnd"/>
      <w:r>
        <w:t xml:space="preserve"> 3</w:t>
      </w:r>
    </w:p>
    <w:p w:rsidR="00D65CEE" w:rsidRDefault="00DB4F73" w:rsidP="00DB4F73">
      <w:pPr>
        <w:spacing w:line="274" w:lineRule="exact"/>
        <w:ind w:left="1459"/>
        <w:rPr>
          <w:b/>
          <w:sz w:val="24"/>
        </w:rPr>
      </w:pPr>
      <w:r>
        <w:rPr>
          <w:b/>
          <w:sz w:val="24"/>
        </w:rPr>
        <w:t>«Безопасность информации»</w:t>
      </w:r>
    </w:p>
    <w:p w:rsidR="00D65CEE" w:rsidRDefault="00DB4F73" w:rsidP="00DB4F73">
      <w:pPr>
        <w:pStyle w:val="11"/>
        <w:spacing w:before="17"/>
      </w:pPr>
      <w:r>
        <w:t>Тема 1. Социальная инженерия: распознать и избежать. 1 час</w:t>
      </w:r>
    </w:p>
    <w:p w:rsidR="00D65CEE" w:rsidRDefault="00DB4F73" w:rsidP="00DB4F73">
      <w:pPr>
        <w:pStyle w:val="a3"/>
        <w:spacing w:before="21"/>
        <w:ind w:left="1459"/>
      </w:pPr>
      <w:r>
        <w:t>Приемы социальной инженерии. Правила безопасности при виртуальных контактах.</w:t>
      </w:r>
    </w:p>
    <w:p w:rsidR="00D65CEE" w:rsidRDefault="00DB4F73" w:rsidP="00DB4F73">
      <w:pPr>
        <w:pStyle w:val="11"/>
        <w:spacing w:before="24"/>
      </w:pPr>
      <w:r>
        <w:t>Тема 2. Ложная информация в Интернете. 1 час</w:t>
      </w:r>
    </w:p>
    <w:p w:rsidR="00D65CEE" w:rsidRDefault="00DB4F73" w:rsidP="00DB4F73">
      <w:pPr>
        <w:pStyle w:val="a3"/>
        <w:spacing w:before="19" w:line="256" w:lineRule="auto"/>
        <w:ind w:left="2030"/>
      </w:pPr>
      <w:r>
        <w:t xml:space="preserve">Цифровое пространство как площадка </w:t>
      </w:r>
      <w:proofErr w:type="spellStart"/>
      <w:r>
        <w:t>самопрезентации</w:t>
      </w:r>
      <w:proofErr w:type="spellEnd"/>
      <w:r>
        <w:t>, экспериментирования и освоения различных социальных ролей.</w:t>
      </w:r>
    </w:p>
    <w:p w:rsidR="00D65CEE" w:rsidRDefault="00DB4F73" w:rsidP="00DB4F73">
      <w:pPr>
        <w:pStyle w:val="a3"/>
        <w:spacing w:before="3"/>
        <w:ind w:left="1459"/>
      </w:pPr>
      <w:proofErr w:type="spellStart"/>
      <w:r>
        <w:t>Фейковые</w:t>
      </w:r>
      <w:proofErr w:type="spellEnd"/>
      <w:r>
        <w:t xml:space="preserve"> новости. Поддельные страницы.</w:t>
      </w:r>
    </w:p>
    <w:p w:rsidR="00D65CEE" w:rsidRDefault="00DB4F73" w:rsidP="00DB4F73">
      <w:pPr>
        <w:pStyle w:val="11"/>
        <w:spacing w:before="28"/>
      </w:pPr>
      <w:r>
        <w:t>Тема 3. Безопасность при использовании платежных карт в Интернете. 1 час</w:t>
      </w:r>
    </w:p>
    <w:p w:rsidR="00D65CEE" w:rsidRDefault="00DB4F73" w:rsidP="00DB4F73">
      <w:pPr>
        <w:pStyle w:val="a3"/>
        <w:spacing w:before="22" w:line="259" w:lineRule="auto"/>
        <w:ind w:left="1459"/>
      </w:pPr>
      <w:r>
        <w:t>Транзакции</w:t>
      </w:r>
      <w:r>
        <w:rPr>
          <w:spacing w:val="-2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связанные</w:t>
      </w:r>
      <w:r>
        <w:rPr>
          <w:spacing w:val="-19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ними</w:t>
      </w:r>
      <w:r>
        <w:rPr>
          <w:spacing w:val="-20"/>
        </w:rPr>
        <w:t xml:space="preserve"> </w:t>
      </w:r>
      <w:r>
        <w:t>риски.</w:t>
      </w:r>
      <w:r>
        <w:rPr>
          <w:spacing w:val="-15"/>
        </w:rPr>
        <w:t xml:space="preserve"> </w:t>
      </w:r>
      <w:r>
        <w:t>Правила</w:t>
      </w:r>
      <w:r>
        <w:rPr>
          <w:spacing w:val="-26"/>
        </w:rPr>
        <w:t xml:space="preserve"> </w:t>
      </w:r>
      <w:r>
        <w:t>совершения</w:t>
      </w:r>
      <w:r>
        <w:rPr>
          <w:spacing w:val="-17"/>
        </w:rPr>
        <w:t xml:space="preserve"> </w:t>
      </w:r>
      <w:r>
        <w:t>онлайн</w:t>
      </w:r>
      <w:r>
        <w:rPr>
          <w:spacing w:val="-17"/>
        </w:rPr>
        <w:t xml:space="preserve"> </w:t>
      </w:r>
      <w:r>
        <w:t>покупок.</w:t>
      </w:r>
      <w:r>
        <w:rPr>
          <w:spacing w:val="-15"/>
        </w:rPr>
        <w:t xml:space="preserve"> </w:t>
      </w:r>
      <w:r>
        <w:t>Безопасность банковских</w:t>
      </w:r>
      <w:r>
        <w:rPr>
          <w:spacing w:val="-8"/>
        </w:rPr>
        <w:t xml:space="preserve"> </w:t>
      </w:r>
      <w:r>
        <w:t>сервисов.</w:t>
      </w:r>
    </w:p>
    <w:p w:rsidR="00D65CEE" w:rsidRDefault="00DB4F73" w:rsidP="00DB4F73">
      <w:pPr>
        <w:pStyle w:val="11"/>
        <w:spacing w:line="275" w:lineRule="exact"/>
      </w:pPr>
      <w:r>
        <w:t>Тема 4. Беспроводная технология связи. 1 час</w:t>
      </w:r>
    </w:p>
    <w:p w:rsidR="00D65CEE" w:rsidRDefault="00DB4F73" w:rsidP="00DB4F73">
      <w:pPr>
        <w:pStyle w:val="a3"/>
        <w:spacing w:before="22" w:line="259" w:lineRule="auto"/>
        <w:ind w:left="1459"/>
      </w:pPr>
      <w:r>
        <w:t>Уязвимость</w:t>
      </w:r>
      <w:r>
        <w:rPr>
          <w:spacing w:val="-17"/>
        </w:rPr>
        <w:t xml:space="preserve"> </w:t>
      </w:r>
      <w:r>
        <w:t>Wi-Fi-соединений.</w:t>
      </w:r>
      <w:r>
        <w:rPr>
          <w:spacing w:val="-20"/>
        </w:rPr>
        <w:t xml:space="preserve"> </w:t>
      </w:r>
      <w:r>
        <w:t>Публичные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непубличные</w:t>
      </w:r>
      <w:r>
        <w:rPr>
          <w:spacing w:val="-19"/>
        </w:rPr>
        <w:t xml:space="preserve"> </w:t>
      </w:r>
      <w:r>
        <w:t>сети.</w:t>
      </w:r>
      <w:r>
        <w:rPr>
          <w:spacing w:val="-1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работы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публичных сетях.</w:t>
      </w:r>
    </w:p>
    <w:p w:rsidR="00D65CEE" w:rsidRDefault="00DB4F73" w:rsidP="00DB4F73">
      <w:pPr>
        <w:pStyle w:val="11"/>
        <w:spacing w:before="4"/>
      </w:pPr>
      <w:r>
        <w:t>Тема 5. Резервное копирование данных. 1 час</w:t>
      </w:r>
    </w:p>
    <w:p w:rsidR="00D65CEE" w:rsidRDefault="00DB4F73" w:rsidP="00DB4F73">
      <w:pPr>
        <w:spacing w:before="19" w:line="247" w:lineRule="auto"/>
        <w:ind w:left="1459"/>
        <w:rPr>
          <w:b/>
          <w:sz w:val="24"/>
        </w:rPr>
      </w:pPr>
      <w:r>
        <w:rPr>
          <w:sz w:val="24"/>
        </w:rPr>
        <w:t>Безопасность</w:t>
      </w:r>
      <w:r>
        <w:rPr>
          <w:spacing w:val="-1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1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3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8"/>
          <w:sz w:val="24"/>
        </w:rPr>
        <w:t xml:space="preserve"> </w:t>
      </w:r>
      <w:r>
        <w:rPr>
          <w:sz w:val="24"/>
        </w:rPr>
        <w:t>копий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устройствах. </w:t>
      </w:r>
      <w:r>
        <w:rPr>
          <w:b/>
          <w:sz w:val="24"/>
        </w:rPr>
        <w:t>Тема 6. Основы государственной политики в области формирования культуры информационной безопасности. 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час.</w:t>
      </w:r>
    </w:p>
    <w:p w:rsidR="00D65CEE" w:rsidRDefault="00DB4F73" w:rsidP="00DB4F73">
      <w:pPr>
        <w:pStyle w:val="a3"/>
        <w:ind w:left="1392" w:firstLine="638"/>
      </w:pPr>
      <w:r>
        <w:t>Доктрина национальной информационной безопасности. Обеспечение свободы и равенства доступа к информации</w:t>
      </w:r>
    </w:p>
    <w:p w:rsidR="00D65CEE" w:rsidRDefault="00DB4F73" w:rsidP="00DB4F73">
      <w:pPr>
        <w:pStyle w:val="a3"/>
        <w:ind w:left="1459"/>
        <w:rPr>
          <w:sz w:val="26"/>
        </w:rPr>
      </w:pPr>
      <w:r>
        <w:t>Основные</w:t>
      </w:r>
      <w:r>
        <w:rPr>
          <w:spacing w:val="-26"/>
        </w:rPr>
        <w:t xml:space="preserve"> </w:t>
      </w:r>
      <w:r>
        <w:t>направления</w:t>
      </w:r>
      <w:r>
        <w:rPr>
          <w:spacing w:val="-22"/>
        </w:rPr>
        <w:t xml:space="preserve"> </w:t>
      </w:r>
      <w:r>
        <w:t>государственной</w:t>
      </w:r>
      <w:r>
        <w:rPr>
          <w:spacing w:val="-18"/>
        </w:rPr>
        <w:t xml:space="preserve"> </w:t>
      </w:r>
      <w:r>
        <w:t>политики</w:t>
      </w:r>
      <w:r>
        <w:rPr>
          <w:spacing w:val="-22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области</w:t>
      </w:r>
      <w:r>
        <w:rPr>
          <w:spacing w:val="-24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культуры 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z w:val="26"/>
        </w:rPr>
        <w:t>.</w:t>
      </w:r>
    </w:p>
    <w:p w:rsidR="00D65CEE" w:rsidRDefault="00DB4F73" w:rsidP="00DB4F73">
      <w:pPr>
        <w:pStyle w:val="11"/>
        <w:spacing w:before="15"/>
      </w:pPr>
      <w:r>
        <w:t>Выполнение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защита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групповых</w:t>
      </w:r>
      <w:r>
        <w:rPr>
          <w:spacing w:val="-13"/>
        </w:rPr>
        <w:t xml:space="preserve"> </w:t>
      </w:r>
      <w:r>
        <w:t>проектов.</w:t>
      </w:r>
      <w:r>
        <w:rPr>
          <w:spacing w:val="-20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Повторение. Волонтерская практика. 3</w:t>
      </w:r>
      <w:r>
        <w:rPr>
          <w:spacing w:val="-37"/>
        </w:rPr>
        <w:t xml:space="preserve"> </w:t>
      </w:r>
      <w:r>
        <w:t>часа</w:t>
      </w:r>
    </w:p>
    <w:p w:rsidR="00DB4F73" w:rsidRDefault="00DB4F73" w:rsidP="00DB4F73">
      <w:pPr>
        <w:spacing w:before="22"/>
        <w:ind w:left="1459"/>
        <w:rPr>
          <w:b/>
          <w:sz w:val="24"/>
        </w:rPr>
        <w:sectPr w:rsidR="00DB4F73" w:rsidSect="00DB4F73">
          <w:pgSz w:w="11940" w:h="16860"/>
          <w:pgMar w:top="720" w:right="720" w:bottom="720" w:left="720" w:header="720" w:footer="720" w:gutter="0"/>
          <w:cols w:space="720"/>
          <w:docGrid w:linePitch="299"/>
        </w:sectPr>
      </w:pPr>
    </w:p>
    <w:p w:rsidR="00D65CEE" w:rsidRDefault="00DB4F73" w:rsidP="00DB4F73">
      <w:pPr>
        <w:spacing w:before="22"/>
        <w:ind w:left="1459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курса внеурочной деятельности «Информационная безопасность» в 7 –х классах</w:t>
      </w:r>
    </w:p>
    <w:p w:rsidR="00D65CEE" w:rsidRDefault="00D65CEE" w:rsidP="00DB4F73">
      <w:pPr>
        <w:pStyle w:val="a3"/>
        <w:rPr>
          <w:b/>
          <w:sz w:val="20"/>
        </w:rPr>
      </w:pPr>
    </w:p>
    <w:p w:rsidR="00D65CEE" w:rsidRDefault="00D65CEE" w:rsidP="00DB4F73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596"/>
        <w:gridCol w:w="47"/>
        <w:gridCol w:w="1674"/>
        <w:gridCol w:w="27"/>
        <w:gridCol w:w="826"/>
        <w:gridCol w:w="24"/>
        <w:gridCol w:w="4062"/>
        <w:gridCol w:w="24"/>
        <w:gridCol w:w="25"/>
        <w:gridCol w:w="6946"/>
      </w:tblGrid>
      <w:tr w:rsidR="00D65CEE" w:rsidTr="00D44790">
        <w:trPr>
          <w:gridBefore w:val="1"/>
          <w:wBefore w:w="66" w:type="dxa"/>
          <w:trHeight w:val="1345"/>
        </w:trPr>
        <w:tc>
          <w:tcPr>
            <w:tcW w:w="596" w:type="dxa"/>
          </w:tcPr>
          <w:p w:rsidR="00D65CEE" w:rsidRDefault="00DB4F73" w:rsidP="00DB4F73">
            <w:pPr>
              <w:pStyle w:val="TableParagraph"/>
              <w:spacing w:before="97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65CEE" w:rsidRDefault="00D65CEE" w:rsidP="00DB4F7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65CEE" w:rsidRDefault="00DB4F73" w:rsidP="00DB4F73">
            <w:pPr>
              <w:pStyle w:val="TableParagraph"/>
              <w:spacing w:line="242" w:lineRule="auto"/>
              <w:ind w:left="19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 п</w:t>
            </w:r>
          </w:p>
        </w:tc>
        <w:tc>
          <w:tcPr>
            <w:tcW w:w="1721" w:type="dxa"/>
            <w:gridSpan w:val="2"/>
          </w:tcPr>
          <w:p w:rsidR="00D65CEE" w:rsidRDefault="00D65CEE" w:rsidP="00DB4F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65CEE" w:rsidRDefault="00DB4F73" w:rsidP="00DB4F73">
            <w:pPr>
              <w:pStyle w:val="TableParagraph"/>
              <w:ind w:left="1062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D65CEE" w:rsidRDefault="00DB4F73" w:rsidP="00DB4F73">
            <w:pPr>
              <w:pStyle w:val="TableParagraph"/>
              <w:spacing w:line="270" w:lineRule="atLeast"/>
              <w:ind w:left="10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а</w:t>
            </w:r>
          </w:p>
        </w:tc>
        <w:tc>
          <w:tcPr>
            <w:tcW w:w="853" w:type="dxa"/>
            <w:gridSpan w:val="2"/>
          </w:tcPr>
          <w:p w:rsidR="00D65CEE" w:rsidRDefault="00DB4F73" w:rsidP="00DB4F73">
            <w:pPr>
              <w:pStyle w:val="TableParagraph"/>
              <w:spacing w:line="237" w:lineRule="auto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 во </w:t>
            </w:r>
            <w:proofErr w:type="spellStart"/>
            <w:proofErr w:type="gramStart"/>
            <w:r>
              <w:rPr>
                <w:sz w:val="24"/>
              </w:rPr>
              <w:t>часо</w:t>
            </w:r>
            <w:proofErr w:type="spellEnd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4110" w:type="dxa"/>
            <w:gridSpan w:val="3"/>
          </w:tcPr>
          <w:p w:rsidR="00D65CEE" w:rsidRDefault="00DB4F73" w:rsidP="00DB4F73">
            <w:pPr>
              <w:pStyle w:val="TableParagraph"/>
              <w:spacing w:before="231"/>
              <w:ind w:left="867"/>
              <w:rPr>
                <w:sz w:val="24"/>
              </w:rPr>
            </w:pPr>
            <w:r>
              <w:rPr>
                <w:sz w:val="24"/>
              </w:rPr>
              <w:t>Основное содержание</w:t>
            </w:r>
          </w:p>
        </w:tc>
        <w:tc>
          <w:tcPr>
            <w:tcW w:w="6971" w:type="dxa"/>
            <w:gridSpan w:val="2"/>
          </w:tcPr>
          <w:p w:rsidR="00D65CEE" w:rsidRDefault="00DB4F73" w:rsidP="00DB4F73">
            <w:pPr>
              <w:pStyle w:val="TableParagraph"/>
              <w:spacing w:before="104" w:line="232" w:lineRule="auto"/>
              <w:ind w:left="305" w:firstLine="192"/>
              <w:rPr>
                <w:sz w:val="24"/>
              </w:rPr>
            </w:pPr>
            <w:r>
              <w:rPr>
                <w:sz w:val="24"/>
              </w:rPr>
              <w:t>Характеристика основных видов учебной деятельности обучающихся</w:t>
            </w:r>
          </w:p>
        </w:tc>
      </w:tr>
      <w:tr w:rsidR="00D65CEE" w:rsidTr="00D44790">
        <w:trPr>
          <w:gridBefore w:val="1"/>
          <w:wBefore w:w="66" w:type="dxa"/>
          <w:trHeight w:val="1602"/>
        </w:trPr>
        <w:tc>
          <w:tcPr>
            <w:tcW w:w="596" w:type="dxa"/>
          </w:tcPr>
          <w:p w:rsidR="00D65CEE" w:rsidRDefault="00DB4F73" w:rsidP="00DB4F7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1" w:type="dxa"/>
            <w:gridSpan w:val="2"/>
          </w:tcPr>
          <w:p w:rsidR="00D65CEE" w:rsidRDefault="00DB4F73" w:rsidP="00DB4F73">
            <w:pPr>
              <w:pStyle w:val="TableParagraph"/>
              <w:spacing w:line="237" w:lineRule="auto"/>
              <w:ind w:left="131"/>
              <w:rPr>
                <w:sz w:val="24"/>
              </w:rPr>
            </w:pPr>
            <w:r>
              <w:rPr>
                <w:sz w:val="24"/>
              </w:rPr>
              <w:t>Общение в социальных сетях и мессенджерах</w:t>
            </w:r>
          </w:p>
        </w:tc>
        <w:tc>
          <w:tcPr>
            <w:tcW w:w="853" w:type="dxa"/>
            <w:gridSpan w:val="2"/>
          </w:tcPr>
          <w:p w:rsidR="00D65CEE" w:rsidRDefault="00DB4F73" w:rsidP="00DB4F7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3"/>
          </w:tcPr>
          <w:p w:rsidR="00D65CEE" w:rsidRDefault="00DB4F73" w:rsidP="00DB4F7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Социальная сеть. История социальных сетей.</w:t>
            </w:r>
          </w:p>
          <w:p w:rsidR="00D65CEE" w:rsidRDefault="00DB4F73" w:rsidP="00DB4F7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Мессенджеры. Назначение социальных сетей и мессенджеров.</w:t>
            </w:r>
          </w:p>
          <w:p w:rsidR="00D65CEE" w:rsidRDefault="00DB4F73" w:rsidP="00DB4F7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Пользовательский контент.</w:t>
            </w:r>
          </w:p>
        </w:tc>
        <w:tc>
          <w:tcPr>
            <w:tcW w:w="6971" w:type="dxa"/>
            <w:gridSpan w:val="2"/>
          </w:tcPr>
          <w:p w:rsidR="00D65CEE" w:rsidRDefault="00DB4F73" w:rsidP="00DB4F73">
            <w:pPr>
              <w:pStyle w:val="TableParagraph"/>
              <w:spacing w:line="237" w:lineRule="auto"/>
              <w:ind w:left="125"/>
              <w:rPr>
                <w:sz w:val="24"/>
              </w:rPr>
            </w:pPr>
            <w:r>
              <w:rPr>
                <w:sz w:val="24"/>
              </w:rPr>
              <w:t>Выполняет базовые операции при использовании</w:t>
            </w:r>
          </w:p>
          <w:p w:rsidR="00D65CEE" w:rsidRDefault="00DB4F73" w:rsidP="00DB4F73">
            <w:pPr>
              <w:pStyle w:val="TableParagraph"/>
              <w:spacing w:line="237" w:lineRule="auto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мессенджеров и социальных сетей. Создает свой образ в сети Интернет. Изучает историю и социальную значимость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</w:p>
          <w:p w:rsidR="00D65CEE" w:rsidRDefault="00DB4F73" w:rsidP="00DB4F73"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аккаунтов в сети Интернет.</w:t>
            </w:r>
          </w:p>
        </w:tc>
      </w:tr>
      <w:tr w:rsidR="00D65CEE" w:rsidTr="00D44790">
        <w:trPr>
          <w:gridBefore w:val="1"/>
          <w:wBefore w:w="66" w:type="dxa"/>
          <w:trHeight w:val="1931"/>
        </w:trPr>
        <w:tc>
          <w:tcPr>
            <w:tcW w:w="596" w:type="dxa"/>
          </w:tcPr>
          <w:p w:rsidR="00D65CEE" w:rsidRDefault="00DB4F73" w:rsidP="00DB4F7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1" w:type="dxa"/>
            <w:gridSpan w:val="2"/>
          </w:tcPr>
          <w:p w:rsidR="00D65CEE" w:rsidRDefault="00DB4F73" w:rsidP="00DB4F7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С кем</w:t>
            </w:r>
          </w:p>
          <w:p w:rsidR="00D65CEE" w:rsidRDefault="00DB4F73" w:rsidP="00DB4F73">
            <w:pPr>
              <w:pStyle w:val="TableParagraph"/>
              <w:spacing w:before="2" w:line="242" w:lineRule="auto"/>
              <w:ind w:left="131"/>
              <w:rPr>
                <w:sz w:val="24"/>
              </w:rPr>
            </w:pPr>
            <w:r>
              <w:rPr>
                <w:sz w:val="24"/>
              </w:rPr>
              <w:t>безопасно общаться в интернете</w:t>
            </w:r>
          </w:p>
        </w:tc>
        <w:tc>
          <w:tcPr>
            <w:tcW w:w="853" w:type="dxa"/>
            <w:gridSpan w:val="2"/>
          </w:tcPr>
          <w:p w:rsidR="00D65CEE" w:rsidRDefault="00DB4F73" w:rsidP="00DB4F73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3"/>
          </w:tcPr>
          <w:p w:rsidR="00D65CEE" w:rsidRDefault="00DB4F73" w:rsidP="00DB4F73">
            <w:pPr>
              <w:pStyle w:val="TableParagraph"/>
              <w:spacing w:line="237" w:lineRule="auto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Персональные данные как основной капитал личного пространства в цифровом мире. </w:t>
            </w:r>
            <w:proofErr w:type="spellStart"/>
            <w:r>
              <w:rPr>
                <w:sz w:val="24"/>
              </w:rPr>
              <w:t>Правиладобавления</w:t>
            </w:r>
            <w:proofErr w:type="spellEnd"/>
            <w:r>
              <w:rPr>
                <w:sz w:val="24"/>
              </w:rPr>
              <w:t xml:space="preserve"> друзей в социальных сетях.</w:t>
            </w:r>
          </w:p>
          <w:p w:rsidR="00D65CEE" w:rsidRDefault="00DB4F73" w:rsidP="00DB4F7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Профиль пользователя. Анонимные социальные сети.</w:t>
            </w:r>
          </w:p>
        </w:tc>
        <w:tc>
          <w:tcPr>
            <w:tcW w:w="6971" w:type="dxa"/>
            <w:gridSpan w:val="2"/>
          </w:tcPr>
          <w:p w:rsidR="00D65CEE" w:rsidRDefault="00DB4F73" w:rsidP="00DB4F7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Руководствуется в общении социальными ценностями и установками коллектива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и общества </w:t>
            </w:r>
            <w:proofErr w:type="spellStart"/>
            <w:r>
              <w:rPr>
                <w:sz w:val="24"/>
              </w:rPr>
              <w:t>вцелом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Изучает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 w:rsidR="00D44790">
              <w:rPr>
                <w:sz w:val="24"/>
              </w:rPr>
              <w:t xml:space="preserve"> общения.</w:t>
            </w:r>
          </w:p>
          <w:p w:rsidR="00D65CEE" w:rsidRDefault="00D65CEE" w:rsidP="00DB4F73">
            <w:pPr>
              <w:pStyle w:val="TableParagraph"/>
              <w:spacing w:line="264" w:lineRule="exact"/>
              <w:ind w:left="125"/>
              <w:rPr>
                <w:sz w:val="24"/>
              </w:rPr>
            </w:pPr>
          </w:p>
        </w:tc>
      </w:tr>
      <w:tr w:rsidR="00D65CEE" w:rsidTr="00D44790">
        <w:trPr>
          <w:gridBefore w:val="1"/>
          <w:wBefore w:w="66" w:type="dxa"/>
          <w:trHeight w:val="1658"/>
        </w:trPr>
        <w:tc>
          <w:tcPr>
            <w:tcW w:w="596" w:type="dxa"/>
            <w:tcBorders>
              <w:bottom w:val="single" w:sz="6" w:space="0" w:color="000000"/>
            </w:tcBorders>
          </w:tcPr>
          <w:p w:rsidR="00D65CEE" w:rsidRDefault="00DB4F73" w:rsidP="00DB4F7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1" w:type="dxa"/>
            <w:gridSpan w:val="2"/>
            <w:tcBorders>
              <w:bottom w:val="single" w:sz="6" w:space="0" w:color="000000"/>
            </w:tcBorders>
          </w:tcPr>
          <w:p w:rsidR="00D65CEE" w:rsidRDefault="00DB4F73" w:rsidP="00DB4F7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Пароли для аккаунтов социальных сетей</w:t>
            </w:r>
          </w:p>
        </w:tc>
        <w:tc>
          <w:tcPr>
            <w:tcW w:w="853" w:type="dxa"/>
            <w:gridSpan w:val="2"/>
            <w:tcBorders>
              <w:bottom w:val="single" w:sz="6" w:space="0" w:color="000000"/>
            </w:tcBorders>
          </w:tcPr>
          <w:p w:rsidR="00D65CEE" w:rsidRDefault="00DB4F73" w:rsidP="00DB4F73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</w:tcBorders>
          </w:tcPr>
          <w:p w:rsidR="00D65CEE" w:rsidRDefault="00DB4F73" w:rsidP="00DB4F73">
            <w:pPr>
              <w:pStyle w:val="TableParagraph"/>
              <w:spacing w:line="237" w:lineRule="auto"/>
              <w:ind w:left="125"/>
              <w:rPr>
                <w:sz w:val="24"/>
              </w:rPr>
            </w:pPr>
            <w:r>
              <w:rPr>
                <w:sz w:val="24"/>
              </w:rPr>
              <w:t>Сложные пароли. Онлайн генераторы паролей. Правила хранения паролей.</w:t>
            </w:r>
          </w:p>
          <w:p w:rsidR="00D65CEE" w:rsidRDefault="00DB4F73" w:rsidP="00D4479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D44790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функции браузера по запоминанию паролей.</w:t>
            </w:r>
          </w:p>
        </w:tc>
        <w:tc>
          <w:tcPr>
            <w:tcW w:w="6971" w:type="dxa"/>
            <w:gridSpan w:val="2"/>
            <w:tcBorders>
              <w:bottom w:val="single" w:sz="6" w:space="0" w:color="000000"/>
            </w:tcBorders>
          </w:tcPr>
          <w:p w:rsidR="00D65CEE" w:rsidRDefault="00DB4F73" w:rsidP="00DB4F7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Изучает основные понятия регистрационной информации и</w:t>
            </w:r>
          </w:p>
          <w:p w:rsidR="00D65CEE" w:rsidRDefault="00DB4F73" w:rsidP="00DB4F73">
            <w:pPr>
              <w:pStyle w:val="TableParagraph"/>
              <w:spacing w:line="270" w:lineRule="atLeast"/>
              <w:ind w:left="125"/>
              <w:rPr>
                <w:sz w:val="24"/>
              </w:rPr>
            </w:pPr>
            <w:r>
              <w:rPr>
                <w:sz w:val="24"/>
              </w:rPr>
              <w:t>шифрования. Умеет их применить.</w:t>
            </w:r>
          </w:p>
        </w:tc>
      </w:tr>
      <w:tr w:rsidR="00D65CEE" w:rsidTr="00D44790">
        <w:trPr>
          <w:gridBefore w:val="1"/>
          <w:wBefore w:w="66" w:type="dxa"/>
          <w:trHeight w:val="1590"/>
        </w:trPr>
        <w:tc>
          <w:tcPr>
            <w:tcW w:w="596" w:type="dxa"/>
            <w:tcBorders>
              <w:top w:val="single" w:sz="6" w:space="0" w:color="000000"/>
              <w:bottom w:val="single" w:sz="8" w:space="0" w:color="000000"/>
            </w:tcBorders>
          </w:tcPr>
          <w:p w:rsidR="00D65CEE" w:rsidRDefault="00DB4F73" w:rsidP="00DB4F73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:rsidR="00D65CEE" w:rsidRDefault="00DB4F73" w:rsidP="00DB4F73">
            <w:pPr>
              <w:pStyle w:val="TableParagraph"/>
              <w:spacing w:line="232" w:lineRule="auto"/>
              <w:ind w:left="126"/>
              <w:rPr>
                <w:sz w:val="24"/>
              </w:rPr>
            </w:pPr>
            <w:r>
              <w:rPr>
                <w:sz w:val="24"/>
              </w:rPr>
              <w:t>Безопасный вход в аккаунты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:rsidR="00D65CEE" w:rsidRDefault="00DB4F73" w:rsidP="00DB4F7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 w:rsidR="00D65CEE" w:rsidRDefault="00DB4F73" w:rsidP="00D4479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Виды аутентификации. Настройки безопасности</w:t>
            </w:r>
            <w:r w:rsidR="00D44790"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аккаунта. </w:t>
            </w:r>
            <w:r>
              <w:rPr>
                <w:sz w:val="24"/>
              </w:rPr>
              <w:t>Работа на чужом компьютере сточки зрения безопасности личного аккаунта.</w:t>
            </w:r>
          </w:p>
        </w:tc>
        <w:tc>
          <w:tcPr>
            <w:tcW w:w="6971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:rsidR="00D65CEE" w:rsidRDefault="00DB4F73" w:rsidP="00DB4F73">
            <w:pPr>
              <w:pStyle w:val="TableParagraph"/>
              <w:tabs>
                <w:tab w:val="left" w:pos="2478"/>
              </w:tabs>
              <w:spacing w:line="218" w:lineRule="auto"/>
              <w:ind w:left="12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z w:val="24"/>
              </w:rPr>
              <w:tab/>
              <w:t>причины использования</w:t>
            </w:r>
          </w:p>
          <w:p w:rsidR="00D65CEE" w:rsidRDefault="00DB4F73" w:rsidP="00DB4F73">
            <w:pPr>
              <w:pStyle w:val="TableParagraph"/>
              <w:tabs>
                <w:tab w:val="left" w:pos="1773"/>
                <w:tab w:val="left" w:pos="2752"/>
              </w:tabs>
              <w:spacing w:line="237" w:lineRule="auto"/>
              <w:ind w:left="12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входа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работе на чужом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устройстве.</w:t>
            </w:r>
          </w:p>
          <w:p w:rsidR="00D65CEE" w:rsidRDefault="00DB4F73" w:rsidP="00DB4F73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Демонстрирует устойчивый навык безопасного входа.</w:t>
            </w:r>
          </w:p>
        </w:tc>
      </w:tr>
      <w:tr w:rsidR="00D65CEE" w:rsidTr="00D44790">
        <w:trPr>
          <w:gridBefore w:val="1"/>
          <w:wBefore w:w="66" w:type="dxa"/>
          <w:trHeight w:val="1656"/>
        </w:trPr>
        <w:tc>
          <w:tcPr>
            <w:tcW w:w="596" w:type="dxa"/>
            <w:tcBorders>
              <w:top w:val="single" w:sz="8" w:space="0" w:color="000000"/>
            </w:tcBorders>
          </w:tcPr>
          <w:p w:rsidR="00D65CEE" w:rsidRDefault="00DB4F73" w:rsidP="00DB4F7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</w:tcBorders>
          </w:tcPr>
          <w:p w:rsidR="00D65CEE" w:rsidRDefault="00DB4F73" w:rsidP="00DB4F73">
            <w:pPr>
              <w:pStyle w:val="TableParagraph"/>
              <w:spacing w:line="232" w:lineRule="auto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Настройки </w:t>
            </w:r>
            <w:proofErr w:type="spellStart"/>
            <w:proofErr w:type="gramStart"/>
            <w:r>
              <w:rPr>
                <w:sz w:val="24"/>
              </w:rPr>
              <w:t>конфиденциаль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в социальных сетях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</w:tcBorders>
          </w:tcPr>
          <w:p w:rsidR="00D65CEE" w:rsidRDefault="00DB4F73" w:rsidP="00DB4F7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</w:tcBorders>
          </w:tcPr>
          <w:p w:rsidR="00D65CEE" w:rsidRDefault="00DB4F73" w:rsidP="00DB4F7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 xml:space="preserve">Настройки приватности и конфиденциальности в разных социальных сетях. Приватность и конфиденциальность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5CEE" w:rsidRDefault="00DB4F73" w:rsidP="00DB4F7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мессенджерах.</w:t>
            </w:r>
          </w:p>
        </w:tc>
        <w:tc>
          <w:tcPr>
            <w:tcW w:w="6971" w:type="dxa"/>
            <w:gridSpan w:val="2"/>
            <w:tcBorders>
              <w:top w:val="single" w:sz="8" w:space="0" w:color="000000"/>
            </w:tcBorders>
          </w:tcPr>
          <w:p w:rsidR="00D65CEE" w:rsidRDefault="00DB4F73" w:rsidP="00DB4F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Раскрывает причины установки закрытого профиля. Меняет </w:t>
            </w:r>
            <w:proofErr w:type="spellStart"/>
            <w:r>
              <w:rPr>
                <w:sz w:val="24"/>
              </w:rPr>
              <w:t>основныенастройки</w:t>
            </w:r>
            <w:proofErr w:type="spellEnd"/>
            <w:r>
              <w:rPr>
                <w:sz w:val="24"/>
              </w:rPr>
              <w:t xml:space="preserve"> приватности в </w:t>
            </w:r>
            <w:proofErr w:type="gramStart"/>
            <w:r>
              <w:rPr>
                <w:sz w:val="24"/>
              </w:rPr>
              <w:t>личном</w:t>
            </w:r>
            <w:proofErr w:type="gramEnd"/>
          </w:p>
          <w:p w:rsidR="00D65CEE" w:rsidRDefault="00DB4F73" w:rsidP="00DB4F7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профиле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1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35" w:lineRule="auto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Публика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D65CEE" w:rsidRDefault="00DB4F73" w:rsidP="00DB4F7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 xml:space="preserve">социальных </w:t>
            </w: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42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32" w:lineRule="auto"/>
              <w:ind w:left="135"/>
              <w:rPr>
                <w:sz w:val="24"/>
              </w:rPr>
            </w:pPr>
            <w:r>
              <w:rPr>
                <w:sz w:val="24"/>
              </w:rPr>
              <w:t>Персональные данные. Публикация личной информации.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32" w:lineRule="auto"/>
              <w:ind w:left="123"/>
              <w:rPr>
                <w:sz w:val="24"/>
              </w:rPr>
            </w:pPr>
            <w:r>
              <w:rPr>
                <w:sz w:val="24"/>
              </w:rPr>
              <w:t>Осуществляет поиск и использует</w:t>
            </w:r>
          </w:p>
          <w:p w:rsidR="00D65CEE" w:rsidRDefault="00DB4F73" w:rsidP="00DB4F73">
            <w:pPr>
              <w:pStyle w:val="TableParagraph"/>
              <w:spacing w:line="235" w:lineRule="auto"/>
              <w:ind w:left="123"/>
              <w:rPr>
                <w:sz w:val="24"/>
              </w:rPr>
            </w:pPr>
            <w:r>
              <w:rPr>
                <w:sz w:val="24"/>
              </w:rPr>
              <w:t>информацию, необходимую для выполнения</w:t>
            </w:r>
          </w:p>
          <w:p w:rsidR="00D65CEE" w:rsidRDefault="00DB4F73" w:rsidP="00DB4F73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поставленных задач.</w:t>
            </w: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0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0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0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0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1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Кибербуллинг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42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>.</w:t>
            </w:r>
          </w:p>
          <w:p w:rsidR="00D65CEE" w:rsidRDefault="00DB4F73" w:rsidP="00DB4F73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Возможные причины</w:t>
            </w:r>
          </w:p>
          <w:p w:rsidR="00D65CEE" w:rsidRDefault="00DB4F73" w:rsidP="00DB4F7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 xml:space="preserve"> и как его избежать?</w:t>
            </w:r>
          </w:p>
          <w:p w:rsidR="00D65CEE" w:rsidRDefault="00DB4F73" w:rsidP="00DB4F73">
            <w:pPr>
              <w:pStyle w:val="TableParagraph"/>
              <w:spacing w:before="2" w:line="235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Как не стать жертвой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>. Как помочь жертве</w:t>
            </w:r>
          </w:p>
          <w:p w:rsidR="00D65CEE" w:rsidRDefault="00DB4F73" w:rsidP="00DB4F73">
            <w:pPr>
              <w:pStyle w:val="TableParagraph"/>
              <w:spacing w:line="254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Реагирует на опасные ситуации, распознает провокации и попытки манипуляции со стороны </w:t>
            </w:r>
            <w:proofErr w:type="spellStart"/>
            <w:r>
              <w:rPr>
                <w:sz w:val="24"/>
              </w:rPr>
              <w:t>виртуальныхсобеседников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4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22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>Публичные аккаунты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30" w:lineRule="auto"/>
              <w:ind w:left="135"/>
              <w:rPr>
                <w:sz w:val="24"/>
              </w:rPr>
            </w:pPr>
            <w:r>
              <w:rPr>
                <w:sz w:val="24"/>
              </w:rPr>
              <w:t>Настройки приватности публичных страниц.</w:t>
            </w:r>
          </w:p>
          <w:p w:rsidR="00D65CEE" w:rsidRDefault="00DB4F73" w:rsidP="00DB4F73"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Правила ведения</w:t>
            </w:r>
          </w:p>
          <w:p w:rsidR="00D65CEE" w:rsidRDefault="00DB4F73" w:rsidP="00DB4F73">
            <w:pPr>
              <w:pStyle w:val="TableParagraph"/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публичных страниц. </w:t>
            </w:r>
            <w:proofErr w:type="spellStart"/>
            <w:r>
              <w:rPr>
                <w:sz w:val="24"/>
              </w:rPr>
              <w:t>Овершеринг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Решает экспериментальные задачи. Самостоятельно создает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D65CEE" w:rsidRDefault="00DB4F73" w:rsidP="00DB4F7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информации разного типа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 для </w:t>
            </w:r>
            <w:proofErr w:type="spellStart"/>
            <w:r>
              <w:rPr>
                <w:sz w:val="24"/>
              </w:rPr>
              <w:t>разныхаудиторий</w:t>
            </w:r>
            <w:proofErr w:type="spellEnd"/>
            <w:r>
              <w:rPr>
                <w:sz w:val="24"/>
              </w:rPr>
              <w:t>, 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65CEE" w:rsidRDefault="00DB4F73" w:rsidP="00DB4F73">
            <w:pPr>
              <w:pStyle w:val="TableParagraph"/>
              <w:spacing w:line="255" w:lineRule="exact"/>
              <w:ind w:left="123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  <w:r w:rsidR="007614F7">
              <w:rPr>
                <w:sz w:val="24"/>
              </w:rPr>
              <w:t>-10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 xml:space="preserve"> как мошеннический прием. Популярные варианты распространения </w:t>
            </w:r>
            <w:proofErr w:type="spellStart"/>
            <w:r>
              <w:rPr>
                <w:sz w:val="24"/>
              </w:rPr>
              <w:t>фишинга</w:t>
            </w:r>
            <w:proofErr w:type="spellEnd"/>
            <w:r>
              <w:rPr>
                <w:sz w:val="24"/>
              </w:rPr>
              <w:t>.</w:t>
            </w:r>
          </w:p>
          <w:p w:rsidR="00D65CEE" w:rsidRDefault="00DB4F73" w:rsidP="00DB4F7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Отличие настоящих и </w:t>
            </w:r>
            <w:proofErr w:type="spellStart"/>
            <w:r>
              <w:rPr>
                <w:sz w:val="24"/>
              </w:rPr>
              <w:t>фишинговых</w:t>
            </w:r>
            <w:proofErr w:type="spellEnd"/>
            <w:r>
              <w:rPr>
                <w:sz w:val="24"/>
              </w:rPr>
              <w:t xml:space="preserve"> сайтов.</w:t>
            </w:r>
          </w:p>
          <w:p w:rsidR="00D65CEE" w:rsidRDefault="00DB4F73" w:rsidP="00DB4F73">
            <w:pPr>
              <w:pStyle w:val="TableParagraph"/>
              <w:spacing w:line="237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Как защититься от </w:t>
            </w:r>
            <w:proofErr w:type="spellStart"/>
            <w:r>
              <w:rPr>
                <w:sz w:val="24"/>
              </w:rPr>
              <w:t>фишеров</w:t>
            </w:r>
            <w:proofErr w:type="spellEnd"/>
            <w:r>
              <w:rPr>
                <w:sz w:val="24"/>
              </w:rPr>
              <w:t xml:space="preserve"> в социальных </w:t>
            </w:r>
            <w:proofErr w:type="spellStart"/>
            <w:r>
              <w:rPr>
                <w:sz w:val="24"/>
              </w:rPr>
              <w:t>сетяхи</w:t>
            </w:r>
            <w:proofErr w:type="spellEnd"/>
            <w:r>
              <w:rPr>
                <w:sz w:val="24"/>
              </w:rPr>
              <w:t xml:space="preserve"> мессенджерах.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Анализ проблемных ситуаций. Разработка кейсов с примерами из личной жизни/жизни знакомых.</w:t>
            </w:r>
          </w:p>
          <w:p w:rsidR="00D65CEE" w:rsidRDefault="00DB4F73" w:rsidP="00DB4F7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Разработка и распространение 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листа (памятки) по противодействию</w:t>
            </w:r>
          </w:p>
          <w:p w:rsidR="00D65CEE" w:rsidRDefault="00DB4F73" w:rsidP="00DB4F73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8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9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12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7614F7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614F7">
              <w:rPr>
                <w:sz w:val="24"/>
              </w:rPr>
              <w:t>1-13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37" w:lineRule="auto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Выполнение и защита </w:t>
            </w:r>
            <w:proofErr w:type="gramStart"/>
            <w:r>
              <w:rPr>
                <w:sz w:val="24"/>
              </w:rPr>
              <w:t>индивидуальны</w:t>
            </w:r>
            <w:proofErr w:type="gramEnd"/>
            <w:r>
              <w:rPr>
                <w:sz w:val="24"/>
              </w:rPr>
              <w:t xml:space="preserve"> х и</w:t>
            </w:r>
          </w:p>
          <w:p w:rsidR="00D65CEE" w:rsidRDefault="00DB4F73" w:rsidP="00DB4F73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группов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проектов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4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B4F73" w:rsidP="007614F7">
            <w:pPr>
              <w:pStyle w:val="TableParagraph"/>
              <w:spacing w:line="235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  <w:r w:rsidR="007614F7"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>Что такое вредоносный</w:t>
            </w:r>
            <w:r w:rsidR="00D44790">
              <w:rPr>
                <w:sz w:val="24"/>
              </w:rPr>
              <w:t xml:space="preserve"> </w:t>
            </w:r>
            <w:r>
              <w:rPr>
                <w:sz w:val="24"/>
              </w:rPr>
              <w:t>код?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35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spacing w:line="228" w:lineRule="auto"/>
              <w:ind w:left="135"/>
              <w:rPr>
                <w:sz w:val="24"/>
              </w:rPr>
            </w:pPr>
            <w:r>
              <w:rPr>
                <w:sz w:val="24"/>
              </w:rPr>
              <w:t>Виды вредоносных кодов. Возможности и</w:t>
            </w:r>
          </w:p>
          <w:p w:rsidR="00D65CEE" w:rsidRDefault="00DB4F73" w:rsidP="00DB4F73">
            <w:pPr>
              <w:pStyle w:val="TableParagraph"/>
              <w:spacing w:line="237" w:lineRule="auto"/>
              <w:ind w:left="135"/>
              <w:rPr>
                <w:sz w:val="24"/>
              </w:rPr>
            </w:pPr>
            <w:r>
              <w:rPr>
                <w:sz w:val="24"/>
              </w:rPr>
              <w:t>Деструктивные функции вредоносных кодов.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B4F73" w:rsidP="00DB4F7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Соблюдает технику безопасности при эксплуатации</w:t>
            </w:r>
          </w:p>
          <w:p w:rsidR="00D65CEE" w:rsidRDefault="00DB4F73" w:rsidP="00DB4F7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компьютерных систем. Использует инструментальные программные средства и сервисы</w:t>
            </w:r>
          </w:p>
          <w:p w:rsidR="00D65CEE" w:rsidRDefault="00DB4F73" w:rsidP="00DB4F7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адекватно задаче.</w:t>
            </w: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9"/>
        </w:trPr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CEE" w:rsidRDefault="00D65CEE" w:rsidP="00DB4F73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</w:tr>
      <w:tr w:rsidR="00D65CEE" w:rsidTr="00D44790">
        <w:trPr>
          <w:trHeight w:val="2457"/>
        </w:trPr>
        <w:tc>
          <w:tcPr>
            <w:tcW w:w="709" w:type="dxa"/>
            <w:gridSpan w:val="3"/>
          </w:tcPr>
          <w:p w:rsidR="00D65CEE" w:rsidRDefault="007614F7" w:rsidP="007614F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  <w:gridSpan w:val="2"/>
          </w:tcPr>
          <w:p w:rsidR="00D65CEE" w:rsidRDefault="00DB4F73" w:rsidP="00DB4F73">
            <w:pPr>
              <w:pStyle w:val="TableParagraph"/>
              <w:spacing w:line="237" w:lineRule="auto"/>
              <w:ind w:left="132"/>
              <w:rPr>
                <w:sz w:val="24"/>
              </w:rPr>
            </w:pPr>
            <w:r>
              <w:rPr>
                <w:sz w:val="24"/>
              </w:rPr>
              <w:t>Распространение вредоносного кода</w:t>
            </w:r>
          </w:p>
        </w:tc>
        <w:tc>
          <w:tcPr>
            <w:tcW w:w="850" w:type="dxa"/>
            <w:gridSpan w:val="2"/>
          </w:tcPr>
          <w:p w:rsidR="00D65CEE" w:rsidRDefault="00DB4F73" w:rsidP="00DB4F73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:rsidR="00D65CEE" w:rsidRDefault="00DB4F73" w:rsidP="00DB4F73">
            <w:pPr>
              <w:pStyle w:val="TableParagraph"/>
              <w:spacing w:line="237" w:lineRule="auto"/>
              <w:ind w:left="137"/>
              <w:rPr>
                <w:sz w:val="24"/>
              </w:rPr>
            </w:pPr>
            <w:r>
              <w:rPr>
                <w:sz w:val="24"/>
              </w:rPr>
              <w:t>Способы доставки вредоносных кодов. Исполняемые файлы и расширения вредоносных</w:t>
            </w:r>
            <w:r w:rsidR="00D44790">
              <w:rPr>
                <w:sz w:val="24"/>
              </w:rPr>
              <w:t xml:space="preserve"> </w:t>
            </w:r>
            <w:r>
              <w:rPr>
                <w:sz w:val="24"/>
              </w:rPr>
              <w:t>кодов. Вредоносная рассылка. Вредоносные скрипты.</w:t>
            </w:r>
          </w:p>
          <w:p w:rsidR="00D65CEE" w:rsidRDefault="00DB4F73" w:rsidP="00DB4F73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Способы выявления наличия</w:t>
            </w:r>
          </w:p>
          <w:p w:rsidR="00D65CEE" w:rsidRDefault="00DB4F73" w:rsidP="00DB4F73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вредоносных кодов на устройствах.</w:t>
            </w:r>
          </w:p>
          <w:p w:rsidR="00D65CEE" w:rsidRDefault="00DB4F73" w:rsidP="00DB4F73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Действия при</w:t>
            </w:r>
            <w:r w:rsidR="00D44790">
              <w:rPr>
                <w:sz w:val="24"/>
              </w:rPr>
              <w:t xml:space="preserve"> </w:t>
            </w:r>
            <w:r>
              <w:rPr>
                <w:sz w:val="24"/>
              </w:rPr>
              <w:t>обнаружении вредоносных кодов на устройствах.</w:t>
            </w:r>
          </w:p>
        </w:tc>
        <w:tc>
          <w:tcPr>
            <w:tcW w:w="6995" w:type="dxa"/>
            <w:gridSpan w:val="3"/>
          </w:tcPr>
          <w:p w:rsidR="00D65CEE" w:rsidRDefault="00DB4F73" w:rsidP="00DB4F73">
            <w:pPr>
              <w:pStyle w:val="TableParagraph"/>
              <w:spacing w:line="232" w:lineRule="auto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Выявляет и </w:t>
            </w:r>
            <w:r>
              <w:rPr>
                <w:spacing w:val="-3"/>
                <w:sz w:val="24"/>
              </w:rPr>
              <w:t xml:space="preserve">анализирует </w:t>
            </w:r>
            <w:r>
              <w:rPr>
                <w:sz w:val="24"/>
              </w:rPr>
              <w:t xml:space="preserve">(при </w:t>
            </w:r>
            <w:proofErr w:type="spellStart"/>
            <w:r>
              <w:rPr>
                <w:sz w:val="24"/>
              </w:rPr>
              <w:t>помощичек</w:t>
            </w:r>
            <w:proofErr w:type="spellEnd"/>
            <w:r>
              <w:rPr>
                <w:sz w:val="24"/>
              </w:rPr>
              <w:t>-листа) возможные угрозы</w:t>
            </w:r>
          </w:p>
          <w:p w:rsidR="00D65CEE" w:rsidRDefault="00DB4F73" w:rsidP="00DB4F73">
            <w:pPr>
              <w:pStyle w:val="TableParagraph"/>
              <w:spacing w:line="232" w:lineRule="auto"/>
              <w:ind w:left="133"/>
              <w:rPr>
                <w:sz w:val="24"/>
              </w:rPr>
            </w:pPr>
            <w:r>
              <w:rPr>
                <w:sz w:val="24"/>
              </w:rPr>
              <w:t>информационной безопасности объектов.</w:t>
            </w:r>
          </w:p>
        </w:tc>
      </w:tr>
      <w:tr w:rsidR="00D65CEE" w:rsidTr="00D44790">
        <w:trPr>
          <w:trHeight w:val="1375"/>
        </w:trPr>
        <w:tc>
          <w:tcPr>
            <w:tcW w:w="709" w:type="dxa"/>
            <w:gridSpan w:val="3"/>
          </w:tcPr>
          <w:p w:rsidR="00D65CEE" w:rsidRDefault="007614F7" w:rsidP="007614F7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1701" w:type="dxa"/>
            <w:gridSpan w:val="2"/>
          </w:tcPr>
          <w:p w:rsidR="00D65CEE" w:rsidRDefault="00DB4F73" w:rsidP="00DB4F73">
            <w:pPr>
              <w:pStyle w:val="TableParagraph"/>
              <w:spacing w:line="237" w:lineRule="auto"/>
              <w:ind w:left="132"/>
              <w:rPr>
                <w:sz w:val="24"/>
              </w:rPr>
            </w:pPr>
            <w:r>
              <w:rPr>
                <w:sz w:val="24"/>
              </w:rPr>
              <w:t>Методы защиты от вредоносных программ</w:t>
            </w:r>
          </w:p>
        </w:tc>
        <w:tc>
          <w:tcPr>
            <w:tcW w:w="850" w:type="dxa"/>
            <w:gridSpan w:val="2"/>
          </w:tcPr>
          <w:p w:rsidR="00D65CEE" w:rsidRDefault="00DB4F73" w:rsidP="00DB4F73"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D65CEE" w:rsidRDefault="00DB4F73" w:rsidP="00DB4F7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Способы защиты устройств от вредоносного</w:t>
            </w:r>
            <w:r w:rsidR="00D44790">
              <w:rPr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</w:p>
          <w:p w:rsidR="00D65CEE" w:rsidRDefault="00DB4F73" w:rsidP="00DB4F7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Антивирусные программы и их характеристики.</w:t>
            </w:r>
          </w:p>
          <w:p w:rsidR="00D65CEE" w:rsidRDefault="00DB4F73" w:rsidP="00DB4F73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Правила защиты от вредоносных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кодов.</w:t>
            </w:r>
          </w:p>
        </w:tc>
        <w:tc>
          <w:tcPr>
            <w:tcW w:w="6995" w:type="dxa"/>
            <w:gridSpan w:val="3"/>
          </w:tcPr>
          <w:p w:rsidR="00D65CEE" w:rsidRDefault="00DB4F73" w:rsidP="00DB4F73">
            <w:pPr>
              <w:pStyle w:val="TableParagraph"/>
              <w:spacing w:line="232" w:lineRule="auto"/>
              <w:ind w:left="133"/>
              <w:rPr>
                <w:sz w:val="24"/>
              </w:rPr>
            </w:pPr>
            <w:r>
              <w:rPr>
                <w:sz w:val="24"/>
              </w:rPr>
              <w:t>Изучает виды антивирусных программ и правила их установки.</w:t>
            </w:r>
          </w:p>
        </w:tc>
      </w:tr>
      <w:tr w:rsidR="00D65CEE" w:rsidTr="00D44790">
        <w:trPr>
          <w:trHeight w:val="1786"/>
        </w:trPr>
        <w:tc>
          <w:tcPr>
            <w:tcW w:w="709" w:type="dxa"/>
            <w:gridSpan w:val="3"/>
          </w:tcPr>
          <w:p w:rsidR="00D65CEE" w:rsidRDefault="007614F7" w:rsidP="007614F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gridSpan w:val="2"/>
          </w:tcPr>
          <w:p w:rsidR="00D65CEE" w:rsidRDefault="00DB4F73" w:rsidP="00DB4F73">
            <w:pPr>
              <w:pStyle w:val="TableParagraph"/>
              <w:spacing w:line="235" w:lineRule="auto"/>
              <w:ind w:left="132"/>
              <w:rPr>
                <w:sz w:val="24"/>
              </w:rPr>
            </w:pPr>
            <w:r>
              <w:rPr>
                <w:sz w:val="24"/>
              </w:rPr>
              <w:t>Распространение вредоносного кода для мобильных устройств</w:t>
            </w:r>
          </w:p>
        </w:tc>
        <w:tc>
          <w:tcPr>
            <w:tcW w:w="850" w:type="dxa"/>
            <w:gridSpan w:val="2"/>
          </w:tcPr>
          <w:p w:rsidR="00D65CEE" w:rsidRDefault="00DB4F73" w:rsidP="00DB4F73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:rsidR="00D65CEE" w:rsidRDefault="00DB4F73" w:rsidP="00DB4F73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Расширение вредоносных кодов</w:t>
            </w:r>
          </w:p>
          <w:p w:rsidR="00D65CEE" w:rsidRDefault="00DB4F73" w:rsidP="00DB4F7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для мобильных</w:t>
            </w:r>
            <w:r w:rsidR="00D447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устройств. Правила безопасности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65CEE" w:rsidRDefault="00DB4F73" w:rsidP="00DB4F7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установке приложений на мобильные устройства.</w:t>
            </w:r>
          </w:p>
        </w:tc>
        <w:tc>
          <w:tcPr>
            <w:tcW w:w="6995" w:type="dxa"/>
            <w:gridSpan w:val="3"/>
          </w:tcPr>
          <w:p w:rsidR="00D65CEE" w:rsidRDefault="00DB4F73" w:rsidP="00DB4F7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Разрабатывает презентацию, инструкцию</w:t>
            </w:r>
            <w:r w:rsidR="00D4479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4790" w:rsidRDefault="00DB4F73" w:rsidP="00D44790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обнаружению, алгоритм установки приложений на мобильные устройства</w:t>
            </w:r>
            <w:r w:rsidR="00D44790">
              <w:rPr>
                <w:sz w:val="24"/>
              </w:rPr>
              <w:t xml:space="preserve"> для учащихся </w:t>
            </w:r>
            <w:proofErr w:type="gramStart"/>
            <w:r w:rsidR="00D44790">
              <w:rPr>
                <w:sz w:val="24"/>
              </w:rPr>
              <w:t>более младшего</w:t>
            </w:r>
            <w:proofErr w:type="gramEnd"/>
            <w:r w:rsidR="00D44790">
              <w:rPr>
                <w:sz w:val="24"/>
              </w:rPr>
              <w:t xml:space="preserve"> возраста.</w:t>
            </w:r>
          </w:p>
          <w:p w:rsidR="00D65CEE" w:rsidRDefault="00D65CEE" w:rsidP="00DB4F73">
            <w:pPr>
              <w:pStyle w:val="TableParagraph"/>
              <w:ind w:left="133"/>
              <w:rPr>
                <w:sz w:val="24"/>
              </w:rPr>
            </w:pPr>
          </w:p>
          <w:p w:rsidR="00D65CEE" w:rsidRDefault="00D65CEE" w:rsidP="00DB4F73">
            <w:pPr>
              <w:pStyle w:val="TableParagraph"/>
              <w:spacing w:line="245" w:lineRule="exact"/>
              <w:ind w:left="133"/>
              <w:rPr>
                <w:sz w:val="24"/>
              </w:rPr>
            </w:pPr>
          </w:p>
        </w:tc>
      </w:tr>
      <w:tr w:rsidR="00D65CEE" w:rsidTr="00D44790">
        <w:trPr>
          <w:trHeight w:val="270"/>
        </w:trPr>
        <w:tc>
          <w:tcPr>
            <w:tcW w:w="709" w:type="dxa"/>
            <w:gridSpan w:val="3"/>
            <w:tcBorders>
              <w:bottom w:val="nil"/>
            </w:tcBorders>
          </w:tcPr>
          <w:p w:rsidR="00D65CEE" w:rsidRDefault="007614F7" w:rsidP="007614F7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50" w:lineRule="exact"/>
              <w:ind w:left="132"/>
              <w:rPr>
                <w:sz w:val="24"/>
              </w:rPr>
            </w:pPr>
            <w:r>
              <w:rPr>
                <w:sz w:val="24"/>
              </w:rPr>
              <w:t>Выполнение и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  <w:vMerge w:val="restart"/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  <w:tc>
          <w:tcPr>
            <w:tcW w:w="6995" w:type="dxa"/>
            <w:gridSpan w:val="3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50" w:lineRule="exact"/>
              <w:ind w:left="133"/>
              <w:rPr>
                <w:sz w:val="24"/>
              </w:rPr>
            </w:pPr>
            <w:r>
              <w:rPr>
                <w:sz w:val="24"/>
              </w:rPr>
              <w:t>Умеет работать индивидуально и в группе. Принимает позицию</w:t>
            </w:r>
          </w:p>
        </w:tc>
      </w:tr>
      <w:tr w:rsidR="00D65CEE" w:rsidTr="00D44790">
        <w:trPr>
          <w:trHeight w:val="265"/>
        </w:trPr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65CEE" w:rsidRDefault="00DB4F73" w:rsidP="00DB4F73"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D44790">
              <w:rPr>
                <w:sz w:val="24"/>
              </w:rPr>
              <w:t xml:space="preserve"> индивидуальных и групповых проектов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95" w:type="dxa"/>
            <w:gridSpan w:val="3"/>
            <w:tcBorders>
              <w:top w:val="nil"/>
              <w:bottom w:val="nil"/>
            </w:tcBorders>
          </w:tcPr>
          <w:p w:rsidR="00D65CEE" w:rsidRDefault="00DB4F73" w:rsidP="00DB4F73"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собеседника, понимая позицию другого, различает в его речи: мнени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точку зрения), доказательство(аргументы), факты;</w:t>
            </w:r>
            <w:r w:rsidR="00D44790">
              <w:rPr>
                <w:sz w:val="24"/>
              </w:rPr>
              <w:t xml:space="preserve"> гипотезы, аксиомы, теории.</w:t>
            </w:r>
          </w:p>
        </w:tc>
      </w:tr>
      <w:tr w:rsidR="00D65CEE" w:rsidTr="00D44790">
        <w:trPr>
          <w:trHeight w:val="271"/>
        </w:trPr>
        <w:tc>
          <w:tcPr>
            <w:tcW w:w="709" w:type="dxa"/>
            <w:gridSpan w:val="3"/>
            <w:tcBorders>
              <w:bottom w:val="nil"/>
            </w:tcBorders>
          </w:tcPr>
          <w:p w:rsidR="00D65CEE" w:rsidRDefault="007614F7" w:rsidP="00DB4F73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D44790">
              <w:rPr>
                <w:sz w:val="24"/>
              </w:rPr>
              <w:t xml:space="preserve"> инженерия: распознать и избежать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Приемы социальной</w:t>
            </w:r>
            <w:r w:rsidR="00D44790">
              <w:rPr>
                <w:sz w:val="24"/>
              </w:rPr>
              <w:t xml:space="preserve"> инженерии. Правила безопасности при виртуальных контактах.</w:t>
            </w:r>
          </w:p>
        </w:tc>
        <w:tc>
          <w:tcPr>
            <w:tcW w:w="6995" w:type="dxa"/>
            <w:gridSpan w:val="3"/>
            <w:tcBorders>
              <w:bottom w:val="nil"/>
            </w:tcBorders>
          </w:tcPr>
          <w:p w:rsidR="00D44790" w:rsidRDefault="00DB4F73" w:rsidP="00D44790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Находит нужную</w:t>
            </w:r>
            <w:r w:rsidR="00D44790">
              <w:rPr>
                <w:sz w:val="24"/>
              </w:rPr>
              <w:t xml:space="preserve"> информацию в Базах данных, составляя запросы на поиск. Систематизирует получаемую информацию в процессе поиска.</w:t>
            </w:r>
          </w:p>
          <w:p w:rsidR="00D65CEE" w:rsidRDefault="00D65CEE" w:rsidP="00DB4F73">
            <w:pPr>
              <w:pStyle w:val="TableParagraph"/>
              <w:spacing w:line="252" w:lineRule="exact"/>
              <w:ind w:left="133"/>
              <w:rPr>
                <w:sz w:val="24"/>
              </w:rPr>
            </w:pPr>
          </w:p>
        </w:tc>
      </w:tr>
      <w:tr w:rsidR="00D65CEE" w:rsidTr="00D44790">
        <w:trPr>
          <w:trHeight w:val="273"/>
        </w:trPr>
        <w:tc>
          <w:tcPr>
            <w:tcW w:w="709" w:type="dxa"/>
            <w:gridSpan w:val="3"/>
            <w:tcBorders>
              <w:bottom w:val="nil"/>
            </w:tcBorders>
          </w:tcPr>
          <w:p w:rsidR="00D65CEE" w:rsidRDefault="007614F7" w:rsidP="007614F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Ложная</w:t>
            </w:r>
            <w:r w:rsidR="00D44790">
              <w:rPr>
                <w:sz w:val="24"/>
              </w:rPr>
              <w:t xml:space="preserve"> информация в Интернете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Цифровое пространство как</w:t>
            </w:r>
            <w:r w:rsidR="00D44790">
              <w:rPr>
                <w:sz w:val="24"/>
              </w:rPr>
              <w:t xml:space="preserve"> площадка </w:t>
            </w:r>
            <w:proofErr w:type="spellStart"/>
            <w:r w:rsidR="00D44790">
              <w:rPr>
                <w:sz w:val="24"/>
              </w:rPr>
              <w:t>самопрезентации</w:t>
            </w:r>
            <w:proofErr w:type="spellEnd"/>
            <w:r w:rsidR="00D44790">
              <w:rPr>
                <w:sz w:val="24"/>
              </w:rPr>
              <w:t xml:space="preserve">, экспериментирования и освоения различных социальных ролей. </w:t>
            </w:r>
            <w:proofErr w:type="spellStart"/>
            <w:r w:rsidR="00D44790">
              <w:rPr>
                <w:sz w:val="24"/>
              </w:rPr>
              <w:t>Фейковые</w:t>
            </w:r>
            <w:proofErr w:type="spellEnd"/>
            <w:r w:rsidR="00D44790">
              <w:rPr>
                <w:sz w:val="24"/>
              </w:rPr>
              <w:t xml:space="preserve"> новости. Поддельные страницы.</w:t>
            </w:r>
          </w:p>
        </w:tc>
        <w:tc>
          <w:tcPr>
            <w:tcW w:w="6995" w:type="dxa"/>
            <w:gridSpan w:val="3"/>
            <w:tcBorders>
              <w:bottom w:val="nil"/>
            </w:tcBorders>
          </w:tcPr>
          <w:p w:rsidR="00D44790" w:rsidRDefault="00DB4F73" w:rsidP="00D44790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Определяет возможные</w:t>
            </w:r>
            <w:r w:rsidR="00D44790">
              <w:rPr>
                <w:sz w:val="24"/>
              </w:rPr>
              <w:t xml:space="preserve"> источники необходимых сведений, осуществляет поиск информации. Отбирает и сравнивает материал по нескольким источникам. Анализирует и оценивает достоверность информации.</w:t>
            </w:r>
          </w:p>
          <w:p w:rsidR="00D65CEE" w:rsidRDefault="00D65CEE" w:rsidP="00DB4F73">
            <w:pPr>
              <w:pStyle w:val="TableParagraph"/>
              <w:spacing w:line="253" w:lineRule="exact"/>
              <w:ind w:left="133"/>
              <w:rPr>
                <w:sz w:val="24"/>
              </w:rPr>
            </w:pPr>
          </w:p>
        </w:tc>
      </w:tr>
      <w:tr w:rsidR="00D65CEE" w:rsidTr="00D44790">
        <w:trPr>
          <w:trHeight w:val="273"/>
        </w:trPr>
        <w:tc>
          <w:tcPr>
            <w:tcW w:w="709" w:type="dxa"/>
            <w:gridSpan w:val="3"/>
            <w:tcBorders>
              <w:top w:val="nil"/>
              <w:bottom w:val="single" w:sz="4" w:space="0" w:color="auto"/>
            </w:tcBorders>
          </w:tcPr>
          <w:p w:rsidR="00D65CEE" w:rsidRDefault="00D65CEE" w:rsidP="00DB4F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D65CEE" w:rsidRDefault="00D65CEE" w:rsidP="00DB4F73">
            <w:pPr>
              <w:pStyle w:val="TableParagraph"/>
              <w:spacing w:line="254" w:lineRule="exact"/>
              <w:ind w:left="137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D65CEE" w:rsidRDefault="00D65CEE" w:rsidP="00DB4F73"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single" w:sz="4" w:space="0" w:color="auto"/>
            </w:tcBorders>
          </w:tcPr>
          <w:p w:rsidR="00D65CEE" w:rsidRDefault="00D65CEE" w:rsidP="00DB4F73">
            <w:pPr>
              <w:pStyle w:val="TableParagraph"/>
              <w:spacing w:line="254" w:lineRule="exact"/>
              <w:ind w:left="137"/>
              <w:rPr>
                <w:sz w:val="24"/>
              </w:rPr>
            </w:pPr>
          </w:p>
        </w:tc>
        <w:tc>
          <w:tcPr>
            <w:tcW w:w="6995" w:type="dxa"/>
            <w:gridSpan w:val="3"/>
            <w:tcBorders>
              <w:top w:val="nil"/>
              <w:bottom w:val="single" w:sz="4" w:space="0" w:color="auto"/>
            </w:tcBorders>
          </w:tcPr>
          <w:p w:rsidR="00D65CEE" w:rsidRDefault="00D65CEE" w:rsidP="00DB4F73">
            <w:pPr>
              <w:pStyle w:val="TableParagraph"/>
              <w:spacing w:line="254" w:lineRule="exact"/>
              <w:ind w:left="133"/>
              <w:rPr>
                <w:sz w:val="24"/>
              </w:rPr>
            </w:pPr>
          </w:p>
        </w:tc>
      </w:tr>
      <w:tr w:rsidR="00D65CEE" w:rsidTr="00D44790">
        <w:trPr>
          <w:trHeight w:val="1823"/>
        </w:trPr>
        <w:tc>
          <w:tcPr>
            <w:tcW w:w="709" w:type="dxa"/>
            <w:gridSpan w:val="3"/>
          </w:tcPr>
          <w:p w:rsidR="00D65CEE" w:rsidRDefault="007614F7" w:rsidP="00DB4F73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  <w:gridSpan w:val="2"/>
          </w:tcPr>
          <w:p w:rsidR="00D65CEE" w:rsidRDefault="00DB4F73" w:rsidP="00DB4F73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Безопасность при использовании платежных карт в</w:t>
            </w:r>
            <w:r w:rsidR="00D44790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850" w:type="dxa"/>
            <w:gridSpan w:val="2"/>
          </w:tcPr>
          <w:p w:rsidR="00D65CEE" w:rsidRDefault="00DB4F73" w:rsidP="00DB4F73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3"/>
          </w:tcPr>
          <w:p w:rsidR="00D65CEE" w:rsidRDefault="00DB4F73" w:rsidP="00DB4F73">
            <w:pPr>
              <w:pStyle w:val="TableParagraph"/>
              <w:spacing w:line="232" w:lineRule="auto"/>
              <w:ind w:left="132"/>
              <w:rPr>
                <w:sz w:val="24"/>
              </w:rPr>
            </w:pPr>
            <w:r>
              <w:rPr>
                <w:sz w:val="24"/>
              </w:rPr>
              <w:t>Транзакции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риски. Правила</w:t>
            </w:r>
            <w:r w:rsidR="00D44790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совершения онлайн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</w:p>
          <w:p w:rsidR="00D65CEE" w:rsidRDefault="00DB4F73" w:rsidP="00DB4F73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D65CEE" w:rsidRDefault="00DB4F73" w:rsidP="00DB4F73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банковских сервисов.</w:t>
            </w:r>
          </w:p>
        </w:tc>
        <w:tc>
          <w:tcPr>
            <w:tcW w:w="6946" w:type="dxa"/>
          </w:tcPr>
          <w:p w:rsidR="00D65CEE" w:rsidRDefault="00DB4F73" w:rsidP="00DB4F7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Приводит примеры рисков, связанных с</w:t>
            </w:r>
            <w:r w:rsidR="00D44790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совершением онлайн покупок (умеет определить источник риска).</w:t>
            </w:r>
          </w:p>
          <w:p w:rsidR="00D65CEE" w:rsidRDefault="00DB4F73" w:rsidP="00DB4F73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Разрабатывает возможные варианты решения ситуаций, связанных с рисками использования платежных карт в Интернете.</w:t>
            </w:r>
          </w:p>
        </w:tc>
      </w:tr>
      <w:tr w:rsidR="00D65CEE" w:rsidTr="00D44790">
        <w:trPr>
          <w:trHeight w:val="1268"/>
        </w:trPr>
        <w:tc>
          <w:tcPr>
            <w:tcW w:w="709" w:type="dxa"/>
            <w:gridSpan w:val="3"/>
          </w:tcPr>
          <w:p w:rsidR="00D65CEE" w:rsidRDefault="007614F7" w:rsidP="00DB4F7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  <w:gridSpan w:val="2"/>
          </w:tcPr>
          <w:p w:rsidR="00D65CEE" w:rsidRDefault="00DB4F73" w:rsidP="00DB4F73">
            <w:pPr>
              <w:pStyle w:val="TableParagraph"/>
              <w:spacing w:line="242" w:lineRule="auto"/>
              <w:ind w:left="134"/>
              <w:rPr>
                <w:sz w:val="24"/>
              </w:rPr>
            </w:pPr>
            <w:r>
              <w:rPr>
                <w:sz w:val="24"/>
              </w:rPr>
              <w:t>Беспроводная технология связи</w:t>
            </w:r>
          </w:p>
        </w:tc>
        <w:tc>
          <w:tcPr>
            <w:tcW w:w="850" w:type="dxa"/>
            <w:gridSpan w:val="2"/>
          </w:tcPr>
          <w:p w:rsidR="00D65CEE" w:rsidRDefault="00DB4F73" w:rsidP="00DB4F73">
            <w:pPr>
              <w:pStyle w:val="TableParagraph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3"/>
          </w:tcPr>
          <w:p w:rsidR="00D65CEE" w:rsidRDefault="00DB4F73" w:rsidP="00DB4F7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 xml:space="preserve">Уязвимость Wi-Fi-соединений. Публичные </w:t>
            </w:r>
            <w:proofErr w:type="spellStart"/>
            <w:r>
              <w:rPr>
                <w:sz w:val="24"/>
              </w:rPr>
              <w:t>инепубличные</w:t>
            </w:r>
            <w:proofErr w:type="spellEnd"/>
            <w:r>
              <w:rPr>
                <w:sz w:val="24"/>
              </w:rPr>
              <w:t xml:space="preserve"> сети.</w:t>
            </w:r>
          </w:p>
          <w:p w:rsidR="00D65CEE" w:rsidRDefault="00DB4F73" w:rsidP="00DB4F7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Правила работы в публичных сетях.</w:t>
            </w:r>
          </w:p>
        </w:tc>
        <w:tc>
          <w:tcPr>
            <w:tcW w:w="6946" w:type="dxa"/>
          </w:tcPr>
          <w:p w:rsidR="00D65CEE" w:rsidRDefault="00DB4F73" w:rsidP="00DB4F73">
            <w:pPr>
              <w:pStyle w:val="TableParagraph"/>
              <w:spacing w:line="242" w:lineRule="auto"/>
              <w:ind w:left="123"/>
              <w:rPr>
                <w:sz w:val="24"/>
              </w:rPr>
            </w:pPr>
            <w:r>
              <w:rPr>
                <w:sz w:val="24"/>
              </w:rPr>
              <w:t>Используя различную информацию, определяет понятия. Изучает особенности и стиль</w:t>
            </w:r>
          </w:p>
          <w:p w:rsidR="00D65CEE" w:rsidRDefault="00DB4F73" w:rsidP="00DB4F73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ведения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D65CEE" w:rsidRDefault="00DB4F73" w:rsidP="00DB4F73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публичных аккаунтов.</w:t>
            </w:r>
          </w:p>
        </w:tc>
      </w:tr>
      <w:tr w:rsidR="00D65CEE" w:rsidTr="00D44790">
        <w:trPr>
          <w:trHeight w:val="848"/>
        </w:trPr>
        <w:tc>
          <w:tcPr>
            <w:tcW w:w="709" w:type="dxa"/>
            <w:gridSpan w:val="3"/>
          </w:tcPr>
          <w:p w:rsidR="00D65CEE" w:rsidRDefault="007614F7" w:rsidP="00DB4F7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  <w:gridSpan w:val="2"/>
          </w:tcPr>
          <w:p w:rsidR="00D65CEE" w:rsidRDefault="00DB4F73" w:rsidP="00DB4F73">
            <w:pPr>
              <w:pStyle w:val="TableParagraph"/>
              <w:spacing w:line="235" w:lineRule="auto"/>
              <w:ind w:left="134"/>
              <w:rPr>
                <w:sz w:val="24"/>
              </w:rPr>
            </w:pPr>
            <w:r>
              <w:rPr>
                <w:sz w:val="24"/>
              </w:rPr>
              <w:t>Резервное копирование данных</w:t>
            </w:r>
          </w:p>
        </w:tc>
        <w:tc>
          <w:tcPr>
            <w:tcW w:w="850" w:type="dxa"/>
            <w:gridSpan w:val="2"/>
          </w:tcPr>
          <w:p w:rsidR="00D65CEE" w:rsidRDefault="00DB4F73" w:rsidP="00DB4F73">
            <w:pPr>
              <w:pStyle w:val="TableParagraph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3"/>
          </w:tcPr>
          <w:p w:rsidR="00D65CEE" w:rsidRDefault="00DB4F73" w:rsidP="00DB4F73">
            <w:pPr>
              <w:pStyle w:val="TableParagraph"/>
              <w:spacing w:line="247" w:lineRule="exact"/>
              <w:ind w:left="132"/>
              <w:rPr>
                <w:sz w:val="24"/>
              </w:rPr>
            </w:pPr>
            <w:r>
              <w:rPr>
                <w:sz w:val="24"/>
              </w:rPr>
              <w:t>Безопасность личной информации.</w:t>
            </w:r>
          </w:p>
          <w:p w:rsidR="00D65CEE" w:rsidRDefault="00DB4F73" w:rsidP="00D44790">
            <w:pPr>
              <w:pStyle w:val="TableParagraph"/>
              <w:spacing w:line="232" w:lineRule="auto"/>
              <w:ind w:left="132"/>
              <w:rPr>
                <w:sz w:val="24"/>
              </w:rPr>
            </w:pPr>
            <w:r>
              <w:rPr>
                <w:sz w:val="24"/>
              </w:rPr>
              <w:t>Создание резервных копий на различных</w:t>
            </w:r>
            <w:r w:rsidR="00D44790">
              <w:rPr>
                <w:sz w:val="24"/>
              </w:rPr>
              <w:t xml:space="preserve"> устройствах.</w:t>
            </w:r>
          </w:p>
        </w:tc>
        <w:tc>
          <w:tcPr>
            <w:tcW w:w="6946" w:type="dxa"/>
          </w:tcPr>
          <w:p w:rsidR="00D65CEE" w:rsidRDefault="00DB4F73" w:rsidP="00DB4F73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Создает резервные копии.</w:t>
            </w:r>
          </w:p>
        </w:tc>
      </w:tr>
      <w:tr w:rsidR="00D65CEE" w:rsidTr="00D44790">
        <w:trPr>
          <w:trHeight w:val="266"/>
        </w:trPr>
        <w:tc>
          <w:tcPr>
            <w:tcW w:w="709" w:type="dxa"/>
            <w:gridSpan w:val="3"/>
            <w:tcBorders>
              <w:bottom w:val="nil"/>
            </w:tcBorders>
          </w:tcPr>
          <w:p w:rsidR="00D65CEE" w:rsidRDefault="007614F7" w:rsidP="00DB4F7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47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47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47" w:lineRule="exact"/>
              <w:ind w:left="132"/>
              <w:rPr>
                <w:sz w:val="24"/>
              </w:rPr>
            </w:pPr>
            <w:r>
              <w:rPr>
                <w:sz w:val="24"/>
              </w:rPr>
              <w:t xml:space="preserve">Доктрина </w:t>
            </w:r>
            <w:proofErr w:type="gramStart"/>
            <w:r>
              <w:rPr>
                <w:sz w:val="24"/>
              </w:rPr>
              <w:t>национальной</w:t>
            </w:r>
            <w:proofErr w:type="gramEnd"/>
          </w:p>
        </w:tc>
        <w:tc>
          <w:tcPr>
            <w:tcW w:w="6946" w:type="dxa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Умеет привести</w:t>
            </w:r>
          </w:p>
        </w:tc>
      </w:tr>
      <w:tr w:rsidR="00D65CEE" w:rsidTr="00D44790">
        <w:trPr>
          <w:trHeight w:val="277"/>
        </w:trPr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D65CEE" w:rsidRDefault="00D65CEE" w:rsidP="00DB4F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65CEE" w:rsidRDefault="00DB4F73" w:rsidP="00DB4F73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 w:rsidR="00D44790">
              <w:rPr>
                <w:sz w:val="24"/>
              </w:rPr>
              <w:t xml:space="preserve"> политики в области формирования культуры </w:t>
            </w:r>
            <w:proofErr w:type="spellStart"/>
            <w:proofErr w:type="gramStart"/>
            <w:r w:rsidR="00D44790">
              <w:rPr>
                <w:sz w:val="24"/>
              </w:rPr>
              <w:t>информационн</w:t>
            </w:r>
            <w:proofErr w:type="spellEnd"/>
            <w:r w:rsidR="00D44790">
              <w:rPr>
                <w:sz w:val="24"/>
              </w:rPr>
              <w:t xml:space="preserve"> ой</w:t>
            </w:r>
            <w:proofErr w:type="gramEnd"/>
            <w:r w:rsidR="00D44790">
              <w:rPr>
                <w:sz w:val="24"/>
              </w:rPr>
              <w:t xml:space="preserve"> безопасности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D65CEE" w:rsidRDefault="00D65CEE" w:rsidP="00DB4F73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:rsidR="00D44790" w:rsidRDefault="00DB4F73" w:rsidP="00D44790">
            <w:pPr>
              <w:pStyle w:val="TableParagraph"/>
              <w:spacing w:before="2" w:line="232" w:lineRule="auto"/>
              <w:ind w:left="132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 w:rsidR="00D44790">
              <w:rPr>
                <w:sz w:val="24"/>
              </w:rPr>
              <w:t xml:space="preserve"> безопасности. Обеспечение свободы и равенства доступа к информации и знаниям. Основные направления государственной политики в области формирования культуры информационной безопасности.</w:t>
            </w:r>
          </w:p>
          <w:p w:rsidR="00D44790" w:rsidRDefault="00D44790" w:rsidP="00D44790">
            <w:pPr>
              <w:pStyle w:val="TableParagraph"/>
              <w:spacing w:line="269" w:lineRule="exact"/>
              <w:ind w:left="132"/>
              <w:rPr>
                <w:sz w:val="24"/>
              </w:rPr>
            </w:pPr>
          </w:p>
          <w:p w:rsidR="00D44790" w:rsidRDefault="00D44790" w:rsidP="00D44790">
            <w:pPr>
              <w:pStyle w:val="TableParagraph"/>
              <w:spacing w:line="252" w:lineRule="exact"/>
              <w:ind w:left="132"/>
              <w:rPr>
                <w:sz w:val="24"/>
              </w:rPr>
            </w:pPr>
          </w:p>
          <w:p w:rsidR="00D65CEE" w:rsidRDefault="00D65CEE" w:rsidP="00DB4F73">
            <w:pPr>
              <w:pStyle w:val="TableParagraph"/>
              <w:spacing w:line="257" w:lineRule="exact"/>
              <w:ind w:left="132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44790" w:rsidRDefault="00DB4F73" w:rsidP="00D44790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выдержки из</w:t>
            </w:r>
            <w:r w:rsidR="00D44790">
              <w:rPr>
                <w:sz w:val="24"/>
              </w:rPr>
              <w:t xml:space="preserve"> законодательства РФ: - обеспечивающего конституционное право на поиск, получение и распространение информации; - отражающего правовые аспекты защиты киберпространства.</w:t>
            </w:r>
          </w:p>
          <w:p w:rsidR="00D44790" w:rsidRDefault="00D44790" w:rsidP="00D44790">
            <w:pPr>
              <w:pStyle w:val="TableParagraph"/>
              <w:spacing w:before="5"/>
              <w:ind w:left="123"/>
              <w:rPr>
                <w:sz w:val="24"/>
              </w:rPr>
            </w:pPr>
          </w:p>
          <w:p w:rsidR="00D65CEE" w:rsidRDefault="00D65CEE" w:rsidP="00DB4F73">
            <w:pPr>
              <w:pStyle w:val="TableParagraph"/>
              <w:spacing w:before="2" w:line="255" w:lineRule="exact"/>
              <w:ind w:left="123"/>
              <w:rPr>
                <w:sz w:val="24"/>
              </w:rPr>
            </w:pPr>
          </w:p>
        </w:tc>
      </w:tr>
      <w:tr w:rsidR="00D65CEE" w:rsidTr="00D44790">
        <w:trPr>
          <w:trHeight w:val="264"/>
        </w:trPr>
        <w:tc>
          <w:tcPr>
            <w:tcW w:w="709" w:type="dxa"/>
            <w:gridSpan w:val="3"/>
            <w:tcBorders>
              <w:bottom w:val="nil"/>
            </w:tcBorders>
          </w:tcPr>
          <w:p w:rsidR="00D65CEE" w:rsidRDefault="007614F7" w:rsidP="00DB4F7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45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Выполнение и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45" w:lineRule="exact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vMerge w:val="restart"/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D65CEE" w:rsidRDefault="00DB4F73" w:rsidP="00DB4F73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Самостоятельная и</w:t>
            </w:r>
          </w:p>
        </w:tc>
      </w:tr>
      <w:tr w:rsidR="00D65CEE" w:rsidTr="00D44790">
        <w:trPr>
          <w:trHeight w:val="263"/>
        </w:trPr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65CEE" w:rsidRDefault="00DB4F73" w:rsidP="00DB4F73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65CEE" w:rsidRDefault="00DB4F73" w:rsidP="00DB4F7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групповая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D65CEE" w:rsidTr="00D44790">
        <w:trPr>
          <w:trHeight w:val="523"/>
        </w:trPr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65CEE" w:rsidRDefault="00DB4F73" w:rsidP="00DB4F73"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</w:p>
          <w:p w:rsidR="00D65CEE" w:rsidRDefault="00DB4F73" w:rsidP="00DB4F73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х и групповых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65CEE" w:rsidRDefault="00DB4F73" w:rsidP="00DB4F73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созданию продукта проекта</w:t>
            </w:r>
          </w:p>
        </w:tc>
      </w:tr>
      <w:tr w:rsidR="00D65CEE" w:rsidTr="00D44790">
        <w:trPr>
          <w:trHeight w:val="268"/>
        </w:trPr>
        <w:tc>
          <w:tcPr>
            <w:tcW w:w="709" w:type="dxa"/>
            <w:gridSpan w:val="3"/>
            <w:tcBorders>
              <w:top w:val="nil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D65CEE" w:rsidRDefault="00DB4F73" w:rsidP="00DB4F73">
            <w:pPr>
              <w:pStyle w:val="TableParagraph"/>
              <w:spacing w:line="249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</w:tcBorders>
          </w:tcPr>
          <w:p w:rsidR="00D65CEE" w:rsidRDefault="00D65CEE" w:rsidP="00DB4F73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D65CEE" w:rsidRDefault="00D65CEE" w:rsidP="00DB4F73">
            <w:pPr>
              <w:pStyle w:val="TableParagraph"/>
              <w:rPr>
                <w:sz w:val="18"/>
              </w:rPr>
            </w:pPr>
          </w:p>
        </w:tc>
      </w:tr>
      <w:tr w:rsidR="00D65CEE" w:rsidTr="00D44790">
        <w:trPr>
          <w:trHeight w:val="794"/>
        </w:trPr>
        <w:tc>
          <w:tcPr>
            <w:tcW w:w="709" w:type="dxa"/>
            <w:gridSpan w:val="3"/>
          </w:tcPr>
          <w:p w:rsidR="00D65CEE" w:rsidRDefault="007614F7" w:rsidP="00DB4F73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1701" w:type="dxa"/>
            <w:gridSpan w:val="2"/>
          </w:tcPr>
          <w:p w:rsidR="00D65CEE" w:rsidRDefault="00DB4F73" w:rsidP="00DB4F73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</w:p>
          <w:p w:rsidR="00D65CEE" w:rsidRDefault="00DB4F73" w:rsidP="00DB4F73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волонтерская практика, резерв</w:t>
            </w:r>
          </w:p>
        </w:tc>
        <w:tc>
          <w:tcPr>
            <w:tcW w:w="850" w:type="dxa"/>
            <w:gridSpan w:val="2"/>
          </w:tcPr>
          <w:p w:rsidR="00D65CEE" w:rsidRDefault="00DB4F73" w:rsidP="00DB4F73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</w:tr>
      <w:tr w:rsidR="00D65CEE" w:rsidTr="00D44790">
        <w:trPr>
          <w:trHeight w:val="554"/>
        </w:trPr>
        <w:tc>
          <w:tcPr>
            <w:tcW w:w="2410" w:type="dxa"/>
            <w:gridSpan w:val="5"/>
          </w:tcPr>
          <w:p w:rsidR="00D65CEE" w:rsidRDefault="00DB4F73" w:rsidP="00DB4F73">
            <w:pPr>
              <w:pStyle w:val="TableParagraph"/>
              <w:spacing w:line="26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D65CEE" w:rsidRDefault="00DB4F73" w:rsidP="00DB4F73">
            <w:pPr>
              <w:pStyle w:val="TableParagraph"/>
              <w:spacing w:line="249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D65CEE" w:rsidRDefault="00DB4F73" w:rsidP="00DB4F73">
            <w:pPr>
              <w:pStyle w:val="TableParagraph"/>
              <w:spacing w:line="272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часа</w:t>
            </w:r>
          </w:p>
        </w:tc>
        <w:tc>
          <w:tcPr>
            <w:tcW w:w="11057" w:type="dxa"/>
            <w:gridSpan w:val="4"/>
            <w:tcBorders>
              <w:bottom w:val="nil"/>
              <w:right w:val="nil"/>
            </w:tcBorders>
          </w:tcPr>
          <w:p w:rsidR="00D65CEE" w:rsidRDefault="00D65CEE" w:rsidP="00DB4F73">
            <w:pPr>
              <w:pStyle w:val="TableParagraph"/>
              <w:rPr>
                <w:sz w:val="24"/>
              </w:rPr>
            </w:pPr>
          </w:p>
        </w:tc>
      </w:tr>
    </w:tbl>
    <w:p w:rsidR="00D65CEE" w:rsidRDefault="00D65CEE" w:rsidP="00DB4F73">
      <w:pPr>
        <w:rPr>
          <w:sz w:val="24"/>
        </w:rPr>
        <w:sectPr w:rsidR="00D65CEE" w:rsidSect="00DB4F73">
          <w:pgSz w:w="16860" w:h="119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65CEE" w:rsidRDefault="00DB4F73" w:rsidP="00DB4F73">
      <w:pPr>
        <w:spacing w:before="69"/>
        <w:ind w:left="1507"/>
        <w:rPr>
          <w:b/>
          <w:sz w:val="28"/>
        </w:rPr>
      </w:pPr>
      <w:r>
        <w:rPr>
          <w:b/>
          <w:sz w:val="28"/>
        </w:rPr>
        <w:lastRenderedPageBreak/>
        <w:t>Требования к содержанию итоговых проектно-исследовательских работ</w:t>
      </w:r>
    </w:p>
    <w:p w:rsidR="00D65CEE" w:rsidRDefault="00D65CEE" w:rsidP="00DB4F73">
      <w:pPr>
        <w:pStyle w:val="a3"/>
        <w:spacing w:before="4"/>
        <w:rPr>
          <w:b/>
          <w:sz w:val="25"/>
        </w:rPr>
      </w:pPr>
    </w:p>
    <w:p w:rsidR="00D65CEE" w:rsidRDefault="00DB4F73" w:rsidP="00DB4F73">
      <w:pPr>
        <w:ind w:left="1507"/>
        <w:rPr>
          <w:i/>
          <w:sz w:val="24"/>
        </w:rPr>
      </w:pPr>
      <w:r>
        <w:rPr>
          <w:i/>
          <w:sz w:val="24"/>
          <w:u w:val="single"/>
        </w:rPr>
        <w:t>Критерии содержания текста проектно-исследовательской работы</w:t>
      </w:r>
    </w:p>
    <w:p w:rsidR="00D65CEE" w:rsidRDefault="00DB4F73" w:rsidP="00DB4F73">
      <w:pPr>
        <w:pStyle w:val="a4"/>
        <w:numPr>
          <w:ilvl w:val="0"/>
          <w:numId w:val="1"/>
        </w:numPr>
        <w:tabs>
          <w:tab w:val="left" w:pos="3329"/>
          <w:tab w:val="left" w:pos="3330"/>
        </w:tabs>
        <w:spacing w:before="25" w:line="268" w:lineRule="auto"/>
        <w:ind w:firstLine="708"/>
        <w:jc w:val="both"/>
        <w:rPr>
          <w:sz w:val="24"/>
        </w:rPr>
      </w:pPr>
      <w:r>
        <w:rPr>
          <w:sz w:val="24"/>
        </w:rPr>
        <w:t>Во введении сформулирована актуальность (личностная и социальная значимость) выбранной проблемы. Тема может быть переформулирована, но при этом четко определена, в необходимости исследования есть</w:t>
      </w:r>
      <w:r>
        <w:rPr>
          <w:spacing w:val="-29"/>
          <w:sz w:val="24"/>
        </w:rPr>
        <w:t xml:space="preserve"> </w:t>
      </w:r>
      <w:r>
        <w:rPr>
          <w:sz w:val="24"/>
        </w:rPr>
        <w:t>аргументы.</w:t>
      </w:r>
    </w:p>
    <w:p w:rsidR="00D65CEE" w:rsidRDefault="00DB4F73" w:rsidP="00DB4F73">
      <w:pPr>
        <w:pStyle w:val="a4"/>
        <w:numPr>
          <w:ilvl w:val="0"/>
          <w:numId w:val="1"/>
        </w:numPr>
        <w:tabs>
          <w:tab w:val="left" w:pos="3250"/>
          <w:tab w:val="left" w:pos="3251"/>
        </w:tabs>
        <w:spacing w:before="25" w:line="271" w:lineRule="auto"/>
        <w:ind w:firstLine="708"/>
        <w:jc w:val="both"/>
        <w:rPr>
          <w:sz w:val="24"/>
        </w:rPr>
      </w:pPr>
      <w:r>
        <w:rPr>
          <w:sz w:val="24"/>
        </w:rPr>
        <w:t>Правильно составлен научный аппарат работы: точность формулировки проблемы, четкость и конкретность в постановке цели и задач, определении объекта и предмета исследования, выдвижении гипотезы. Гипотеза сформулирована корректно и соответствуют теме работы.</w:t>
      </w:r>
    </w:p>
    <w:p w:rsidR="00D65CEE" w:rsidRDefault="00DB4F73" w:rsidP="00DB4F73">
      <w:pPr>
        <w:pStyle w:val="a4"/>
        <w:numPr>
          <w:ilvl w:val="0"/>
          <w:numId w:val="1"/>
        </w:numPr>
        <w:tabs>
          <w:tab w:val="left" w:pos="3248"/>
          <w:tab w:val="left" w:pos="3249"/>
        </w:tabs>
        <w:spacing w:before="14" w:line="273" w:lineRule="auto"/>
        <w:ind w:firstLine="708"/>
        <w:jc w:val="both"/>
        <w:rPr>
          <w:sz w:val="24"/>
        </w:rPr>
      </w:pPr>
      <w:r>
        <w:rPr>
          <w:sz w:val="24"/>
        </w:rPr>
        <w:t>Есть планирование проектно-исследовательской деятельности, корректировка ее в зависимости от результатов, получаемых на разных этапах развития проекта. Дана характеристика каждого этапа реализации проекта, сформулированы задачи, которые решаются на каждом этапе, в случае коллективного проекта – распределены и выполнены задачи каждым участником, анализ ресурсного обеспечения проекта проведен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корректно.</w:t>
      </w:r>
    </w:p>
    <w:p w:rsidR="00D65CEE" w:rsidRDefault="00DB4F73" w:rsidP="00DB4F73">
      <w:pPr>
        <w:pStyle w:val="a4"/>
        <w:numPr>
          <w:ilvl w:val="0"/>
          <w:numId w:val="1"/>
        </w:numPr>
        <w:tabs>
          <w:tab w:val="left" w:pos="3250"/>
          <w:tab w:val="left" w:pos="3251"/>
        </w:tabs>
        <w:spacing w:before="18" w:line="271" w:lineRule="auto"/>
        <w:ind w:firstLine="708"/>
        <w:jc w:val="both"/>
        <w:rPr>
          <w:sz w:val="24"/>
        </w:rPr>
      </w:pPr>
      <w:r>
        <w:rPr>
          <w:sz w:val="24"/>
        </w:rPr>
        <w:t>Используется и осмысляется междисциплинарный подход к исследованию и проектированию и на базовом уровне школьной программы, и на уровне освоения дополнительных библиографических источников.</w:t>
      </w:r>
    </w:p>
    <w:p w:rsidR="00D65CEE" w:rsidRDefault="00DB4F73" w:rsidP="00DB4F73">
      <w:pPr>
        <w:pStyle w:val="a4"/>
        <w:numPr>
          <w:ilvl w:val="0"/>
          <w:numId w:val="1"/>
        </w:numPr>
        <w:tabs>
          <w:tab w:val="left" w:pos="3250"/>
          <w:tab w:val="left" w:pos="3251"/>
        </w:tabs>
        <w:spacing w:before="33" w:line="271" w:lineRule="auto"/>
        <w:ind w:firstLine="708"/>
        <w:jc w:val="both"/>
        <w:rPr>
          <w:sz w:val="24"/>
        </w:rPr>
      </w:pPr>
      <w:r>
        <w:rPr>
          <w:sz w:val="24"/>
        </w:rPr>
        <w:t xml:space="preserve">Определѐн объѐм собственных данных и сопоставлено собственное проектное решение с </w:t>
      </w:r>
      <w:proofErr w:type="gramStart"/>
      <w:r>
        <w:rPr>
          <w:sz w:val="24"/>
        </w:rPr>
        <w:t>аналоговыми</w:t>
      </w:r>
      <w:proofErr w:type="gramEnd"/>
      <w:r>
        <w:rPr>
          <w:sz w:val="24"/>
        </w:rPr>
        <w:t xml:space="preserve"> по проблеме. Дан анализ источников и аналогов с точки зрения значимости для собственной проектно-исследовательской работы, выявлена его новизна, библиография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оформлены.</w:t>
      </w:r>
    </w:p>
    <w:p w:rsidR="00D65CEE" w:rsidRDefault="00DB4F73" w:rsidP="00DB4F73">
      <w:pPr>
        <w:pStyle w:val="a4"/>
        <w:numPr>
          <w:ilvl w:val="0"/>
          <w:numId w:val="1"/>
        </w:numPr>
        <w:tabs>
          <w:tab w:val="left" w:pos="3250"/>
          <w:tab w:val="left" w:pos="3251"/>
        </w:tabs>
        <w:spacing w:before="30" w:line="264" w:lineRule="auto"/>
        <w:ind w:firstLine="708"/>
        <w:jc w:val="both"/>
        <w:rPr>
          <w:sz w:val="24"/>
        </w:rPr>
      </w:pPr>
      <w:r>
        <w:rPr>
          <w:sz w:val="24"/>
        </w:rPr>
        <w:t>Соблюдены нормы научного стиля изложения и оформления работы. Текст работы должен демонстрировать уровень владения научным стилем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изложения.</w:t>
      </w:r>
    </w:p>
    <w:p w:rsidR="00D65CEE" w:rsidRDefault="00DB4F73" w:rsidP="00DB4F73">
      <w:pPr>
        <w:pStyle w:val="a4"/>
        <w:numPr>
          <w:ilvl w:val="0"/>
          <w:numId w:val="1"/>
        </w:numPr>
        <w:tabs>
          <w:tab w:val="left" w:pos="3250"/>
          <w:tab w:val="left" w:pos="3251"/>
        </w:tabs>
        <w:spacing w:before="34" w:line="268" w:lineRule="auto"/>
        <w:ind w:firstLine="708"/>
        <w:jc w:val="both"/>
        <w:rPr>
          <w:sz w:val="24"/>
        </w:rPr>
      </w:pPr>
      <w:r>
        <w:rPr>
          <w:sz w:val="24"/>
        </w:rPr>
        <w:t>Есть оценка результативности проекта, соотнесение с поставленными задачами. Проведена оценка социокультурных и образовательных последствий проекта на индивидуальном и общественном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уровнях.</w:t>
      </w:r>
    </w:p>
    <w:p w:rsidR="00D65CEE" w:rsidRDefault="00DB4F73" w:rsidP="00DB4F73">
      <w:pPr>
        <w:spacing w:before="14"/>
        <w:ind w:left="1566"/>
        <w:jc w:val="center"/>
        <w:rPr>
          <w:i/>
          <w:sz w:val="24"/>
        </w:rPr>
      </w:pPr>
      <w:r>
        <w:rPr>
          <w:i/>
          <w:sz w:val="24"/>
          <w:u w:val="single"/>
        </w:rPr>
        <w:t>Критерии презентации проектно-исследовательской работы (устного выступления).</w:t>
      </w:r>
    </w:p>
    <w:p w:rsidR="00D65CEE" w:rsidRDefault="00DB4F73" w:rsidP="00DB4F73">
      <w:pPr>
        <w:pStyle w:val="a4"/>
        <w:numPr>
          <w:ilvl w:val="1"/>
          <w:numId w:val="1"/>
        </w:numPr>
        <w:tabs>
          <w:tab w:val="left" w:pos="3250"/>
          <w:tab w:val="left" w:pos="3251"/>
        </w:tabs>
        <w:spacing w:before="66" w:line="271" w:lineRule="auto"/>
        <w:ind w:firstLine="710"/>
        <w:jc w:val="both"/>
        <w:rPr>
          <w:sz w:val="24"/>
        </w:rPr>
      </w:pPr>
      <w:r>
        <w:rPr>
          <w:sz w:val="24"/>
        </w:rPr>
        <w:t>Демонстрация коммуникативных навыков при защите работы. Владение риторическими умениями, раскрытие автором содержание работы, достаточная осведомленность в терминологической системе проблемы, отсутствие стилистических и речевых ошибок,</w:t>
      </w:r>
      <w:r>
        <w:rPr>
          <w:spacing w:val="-33"/>
          <w:sz w:val="24"/>
        </w:rPr>
        <w:t xml:space="preserve"> </w:t>
      </w:r>
      <w:r>
        <w:rPr>
          <w:sz w:val="24"/>
        </w:rPr>
        <w:t>соблюдение регламента.</w:t>
      </w:r>
    </w:p>
    <w:p w:rsidR="00D65CEE" w:rsidRDefault="00DB4F73" w:rsidP="00DB4F73">
      <w:pPr>
        <w:pStyle w:val="a4"/>
        <w:numPr>
          <w:ilvl w:val="1"/>
          <w:numId w:val="1"/>
        </w:numPr>
        <w:tabs>
          <w:tab w:val="left" w:pos="3248"/>
          <w:tab w:val="left" w:pos="3249"/>
        </w:tabs>
        <w:spacing w:before="25"/>
        <w:ind w:left="3248" w:hanging="159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ѐтко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D65CEE" w:rsidRDefault="00DB4F73" w:rsidP="00DB4F73">
      <w:pPr>
        <w:pStyle w:val="a4"/>
        <w:numPr>
          <w:ilvl w:val="1"/>
          <w:numId w:val="1"/>
        </w:numPr>
        <w:tabs>
          <w:tab w:val="left" w:pos="3250"/>
          <w:tab w:val="left" w:pos="3251"/>
        </w:tabs>
        <w:spacing w:before="46" w:line="268" w:lineRule="auto"/>
        <w:ind w:firstLine="710"/>
        <w:jc w:val="both"/>
        <w:rPr>
          <w:sz w:val="24"/>
        </w:rPr>
      </w:pPr>
      <w:r>
        <w:rPr>
          <w:sz w:val="24"/>
        </w:rPr>
        <w:t>Умение создать качественную презентацию. Демонстрация умения использовать IT-технологии и создавать слайд презентацию на соответствующем его возрасту уровне.</w:t>
      </w:r>
    </w:p>
    <w:p w:rsidR="00D65CEE" w:rsidRDefault="00DB4F73" w:rsidP="00DB4F73">
      <w:pPr>
        <w:pStyle w:val="a4"/>
        <w:numPr>
          <w:ilvl w:val="1"/>
          <w:numId w:val="1"/>
        </w:numPr>
        <w:tabs>
          <w:tab w:val="left" w:pos="3248"/>
          <w:tab w:val="left" w:pos="3249"/>
        </w:tabs>
        <w:spacing w:before="17" w:line="264" w:lineRule="auto"/>
        <w:ind w:firstLine="710"/>
        <w:jc w:val="both"/>
        <w:rPr>
          <w:sz w:val="24"/>
        </w:rPr>
      </w:pPr>
      <w:r>
        <w:rPr>
          <w:sz w:val="24"/>
        </w:rPr>
        <w:t>Умение оформлять качественный презентационный буклет на соответствующем его возрасту</w:t>
      </w:r>
      <w:r>
        <w:rPr>
          <w:spacing w:val="-24"/>
          <w:sz w:val="24"/>
        </w:rPr>
        <w:t xml:space="preserve"> </w:t>
      </w:r>
      <w:r>
        <w:rPr>
          <w:sz w:val="24"/>
        </w:rPr>
        <w:t>уровне.</w:t>
      </w:r>
    </w:p>
    <w:p w:rsidR="00D65CEE" w:rsidRDefault="00DB4F73" w:rsidP="00DB4F73">
      <w:pPr>
        <w:pStyle w:val="a4"/>
        <w:numPr>
          <w:ilvl w:val="1"/>
          <w:numId w:val="1"/>
        </w:numPr>
        <w:tabs>
          <w:tab w:val="left" w:pos="3250"/>
          <w:tab w:val="left" w:pos="3251"/>
        </w:tabs>
        <w:spacing w:before="15" w:line="268" w:lineRule="auto"/>
        <w:ind w:left="799" w:firstLine="708"/>
        <w:jc w:val="both"/>
        <w:rPr>
          <w:sz w:val="24"/>
        </w:rPr>
      </w:pPr>
      <w:r>
        <w:rPr>
          <w:sz w:val="24"/>
        </w:rPr>
        <w:t xml:space="preserve">Творческий подход к созданию продукта, оригинальность, наглядность, иллюстративность. </w:t>
      </w:r>
      <w:proofErr w:type="gramStart"/>
      <w:r>
        <w:rPr>
          <w:sz w:val="24"/>
        </w:rPr>
        <w:t>Предоставлен качественный творческий продукт (макет, программный продукт, стенд, статья, наглядное пособие, литературное произведение, видео-ролик, мультфильм и</w:t>
      </w:r>
      <w:r>
        <w:rPr>
          <w:spacing w:val="-6"/>
          <w:sz w:val="24"/>
        </w:rPr>
        <w:t xml:space="preserve"> </w:t>
      </w:r>
      <w:r>
        <w:rPr>
          <w:sz w:val="24"/>
        </w:rPr>
        <w:t>т.д.).</w:t>
      </w:r>
      <w:proofErr w:type="gramEnd"/>
    </w:p>
    <w:p w:rsidR="00D65CEE" w:rsidRDefault="00DB4F73" w:rsidP="00DB4F73">
      <w:pPr>
        <w:pStyle w:val="a4"/>
        <w:numPr>
          <w:ilvl w:val="1"/>
          <w:numId w:val="1"/>
        </w:numPr>
        <w:tabs>
          <w:tab w:val="left" w:pos="3250"/>
          <w:tab w:val="left" w:pos="3251"/>
        </w:tabs>
        <w:spacing w:before="22" w:line="273" w:lineRule="auto"/>
        <w:ind w:left="799" w:firstLine="708"/>
        <w:jc w:val="both"/>
        <w:rPr>
          <w:sz w:val="24"/>
        </w:rPr>
      </w:pPr>
      <w:r>
        <w:rPr>
          <w:sz w:val="24"/>
        </w:rPr>
        <w:t xml:space="preserve">Умение установить отношения </w:t>
      </w:r>
      <w:proofErr w:type="spellStart"/>
      <w:r>
        <w:rPr>
          <w:sz w:val="24"/>
        </w:rPr>
        <w:t>коллаборации</w:t>
      </w:r>
      <w:proofErr w:type="spellEnd"/>
      <w:r>
        <w:rPr>
          <w:sz w:val="24"/>
        </w:rPr>
        <w:t xml:space="preserve"> с участниками проекта, наметить пути создания сетевого продукта. Способность намечать пути сотрудничества на уровне взаимодействия с членами кружка или секции, проявление в ходе презентации </w:t>
      </w:r>
      <w:r>
        <w:rPr>
          <w:sz w:val="24"/>
        </w:rPr>
        <w:lastRenderedPageBreak/>
        <w:t>коммуникабельности, благодарности и уважения по отношению к руководителю, консультантам,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5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16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продукта.</w:t>
      </w:r>
    </w:p>
    <w:p w:rsidR="00D65CEE" w:rsidRDefault="00DB4F73" w:rsidP="00DB4F73">
      <w:pPr>
        <w:pStyle w:val="a4"/>
        <w:numPr>
          <w:ilvl w:val="1"/>
          <w:numId w:val="1"/>
        </w:numPr>
        <w:tabs>
          <w:tab w:val="left" w:pos="3250"/>
          <w:tab w:val="left" w:pos="3251"/>
        </w:tabs>
        <w:spacing w:before="20" w:line="261" w:lineRule="auto"/>
        <w:ind w:left="799" w:firstLine="708"/>
        <w:jc w:val="both"/>
        <w:rPr>
          <w:sz w:val="24"/>
        </w:rPr>
      </w:pPr>
      <w:r>
        <w:rPr>
          <w:sz w:val="24"/>
        </w:rPr>
        <w:t>Ярко выраженный интерес к научному поиску, самостоятельность в выборе проблемы, пути ее исследования и проектного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sectPr w:rsidR="00D65CEE" w:rsidSect="00DB4F73">
      <w:pgSz w:w="11940" w:h="16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2970"/>
    <w:multiLevelType w:val="hybridMultilevel"/>
    <w:tmpl w:val="E3000208"/>
    <w:lvl w:ilvl="0" w:tplc="44DAC99C">
      <w:start w:val="1"/>
      <w:numFmt w:val="decimal"/>
      <w:lvlText w:val="%1."/>
      <w:lvlJc w:val="left"/>
      <w:pPr>
        <w:ind w:left="39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0A25B4">
      <w:numFmt w:val="bullet"/>
      <w:lvlText w:val="•"/>
      <w:lvlJc w:val="left"/>
      <w:pPr>
        <w:ind w:left="1459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8780B06">
      <w:numFmt w:val="bullet"/>
      <w:lvlText w:val="•"/>
      <w:lvlJc w:val="left"/>
      <w:pPr>
        <w:ind w:left="188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4B8983C">
      <w:numFmt w:val="bullet"/>
      <w:lvlText w:val="•"/>
      <w:lvlJc w:val="left"/>
      <w:pPr>
        <w:ind w:left="3092" w:hanging="428"/>
      </w:pPr>
      <w:rPr>
        <w:rFonts w:hint="default"/>
        <w:lang w:val="ru-RU" w:eastAsia="en-US" w:bidi="ar-SA"/>
      </w:rPr>
    </w:lvl>
    <w:lvl w:ilvl="4" w:tplc="B110239C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5" w:tplc="653E5C5C">
      <w:numFmt w:val="bullet"/>
      <w:lvlText w:val="•"/>
      <w:lvlJc w:val="left"/>
      <w:pPr>
        <w:ind w:left="5517" w:hanging="428"/>
      </w:pPr>
      <w:rPr>
        <w:rFonts w:hint="default"/>
        <w:lang w:val="ru-RU" w:eastAsia="en-US" w:bidi="ar-SA"/>
      </w:rPr>
    </w:lvl>
    <w:lvl w:ilvl="6" w:tplc="A5F2A2F4">
      <w:numFmt w:val="bullet"/>
      <w:lvlText w:val="•"/>
      <w:lvlJc w:val="left"/>
      <w:pPr>
        <w:ind w:left="6730" w:hanging="428"/>
      </w:pPr>
      <w:rPr>
        <w:rFonts w:hint="default"/>
        <w:lang w:val="ru-RU" w:eastAsia="en-US" w:bidi="ar-SA"/>
      </w:rPr>
    </w:lvl>
    <w:lvl w:ilvl="7" w:tplc="F6002930">
      <w:numFmt w:val="bullet"/>
      <w:lvlText w:val="•"/>
      <w:lvlJc w:val="left"/>
      <w:pPr>
        <w:ind w:left="7942" w:hanging="428"/>
      </w:pPr>
      <w:rPr>
        <w:rFonts w:hint="default"/>
        <w:lang w:val="ru-RU" w:eastAsia="en-US" w:bidi="ar-SA"/>
      </w:rPr>
    </w:lvl>
    <w:lvl w:ilvl="8" w:tplc="971ED46E">
      <w:numFmt w:val="bullet"/>
      <w:lvlText w:val="•"/>
      <w:lvlJc w:val="left"/>
      <w:pPr>
        <w:ind w:left="9155" w:hanging="428"/>
      </w:pPr>
      <w:rPr>
        <w:rFonts w:hint="default"/>
        <w:lang w:val="ru-RU" w:eastAsia="en-US" w:bidi="ar-SA"/>
      </w:rPr>
    </w:lvl>
  </w:abstractNum>
  <w:abstractNum w:abstractNumId="1">
    <w:nsid w:val="1D1720DF"/>
    <w:multiLevelType w:val="hybridMultilevel"/>
    <w:tmpl w:val="79041412"/>
    <w:lvl w:ilvl="0" w:tplc="668EEBEE">
      <w:numFmt w:val="bullet"/>
      <w:lvlText w:val="•"/>
      <w:lvlJc w:val="left"/>
      <w:pPr>
        <w:ind w:left="39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E471FC">
      <w:numFmt w:val="bullet"/>
      <w:lvlText w:val="•"/>
      <w:lvlJc w:val="left"/>
      <w:pPr>
        <w:ind w:left="1518" w:hanging="286"/>
      </w:pPr>
      <w:rPr>
        <w:rFonts w:hint="default"/>
        <w:lang w:val="ru-RU" w:eastAsia="en-US" w:bidi="ar-SA"/>
      </w:rPr>
    </w:lvl>
    <w:lvl w:ilvl="2" w:tplc="3FCE4D20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3" w:tplc="1C765240">
      <w:numFmt w:val="bullet"/>
      <w:lvlText w:val="•"/>
      <w:lvlJc w:val="left"/>
      <w:pPr>
        <w:ind w:left="3754" w:hanging="286"/>
      </w:pPr>
      <w:rPr>
        <w:rFonts w:hint="default"/>
        <w:lang w:val="ru-RU" w:eastAsia="en-US" w:bidi="ar-SA"/>
      </w:rPr>
    </w:lvl>
    <w:lvl w:ilvl="4" w:tplc="F1388188">
      <w:numFmt w:val="bullet"/>
      <w:lvlText w:val="•"/>
      <w:lvlJc w:val="left"/>
      <w:pPr>
        <w:ind w:left="4872" w:hanging="286"/>
      </w:pPr>
      <w:rPr>
        <w:rFonts w:hint="default"/>
        <w:lang w:val="ru-RU" w:eastAsia="en-US" w:bidi="ar-SA"/>
      </w:rPr>
    </w:lvl>
    <w:lvl w:ilvl="5" w:tplc="C7E894C8">
      <w:numFmt w:val="bullet"/>
      <w:lvlText w:val="•"/>
      <w:lvlJc w:val="left"/>
      <w:pPr>
        <w:ind w:left="5990" w:hanging="286"/>
      </w:pPr>
      <w:rPr>
        <w:rFonts w:hint="default"/>
        <w:lang w:val="ru-RU" w:eastAsia="en-US" w:bidi="ar-SA"/>
      </w:rPr>
    </w:lvl>
    <w:lvl w:ilvl="6" w:tplc="455C2A8C">
      <w:numFmt w:val="bullet"/>
      <w:lvlText w:val="•"/>
      <w:lvlJc w:val="left"/>
      <w:pPr>
        <w:ind w:left="7108" w:hanging="286"/>
      </w:pPr>
      <w:rPr>
        <w:rFonts w:hint="default"/>
        <w:lang w:val="ru-RU" w:eastAsia="en-US" w:bidi="ar-SA"/>
      </w:rPr>
    </w:lvl>
    <w:lvl w:ilvl="7" w:tplc="C5BAF9F2">
      <w:numFmt w:val="bullet"/>
      <w:lvlText w:val="•"/>
      <w:lvlJc w:val="left"/>
      <w:pPr>
        <w:ind w:left="8226" w:hanging="286"/>
      </w:pPr>
      <w:rPr>
        <w:rFonts w:hint="default"/>
        <w:lang w:val="ru-RU" w:eastAsia="en-US" w:bidi="ar-SA"/>
      </w:rPr>
    </w:lvl>
    <w:lvl w:ilvl="8" w:tplc="52607F40">
      <w:numFmt w:val="bullet"/>
      <w:lvlText w:val="•"/>
      <w:lvlJc w:val="left"/>
      <w:pPr>
        <w:ind w:left="9344" w:hanging="286"/>
      </w:pPr>
      <w:rPr>
        <w:rFonts w:hint="default"/>
        <w:lang w:val="ru-RU" w:eastAsia="en-US" w:bidi="ar-SA"/>
      </w:rPr>
    </w:lvl>
  </w:abstractNum>
  <w:abstractNum w:abstractNumId="2">
    <w:nsid w:val="5DC11270"/>
    <w:multiLevelType w:val="hybridMultilevel"/>
    <w:tmpl w:val="2280CA04"/>
    <w:lvl w:ilvl="0" w:tplc="A866F16A">
      <w:start w:val="1"/>
      <w:numFmt w:val="decimal"/>
      <w:lvlText w:val="%1."/>
      <w:lvlJc w:val="left"/>
      <w:pPr>
        <w:ind w:left="799" w:hanging="18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CAF4E6">
      <w:start w:val="1"/>
      <w:numFmt w:val="decimal"/>
      <w:lvlText w:val="%2."/>
      <w:lvlJc w:val="left"/>
      <w:pPr>
        <w:ind w:left="941" w:hanging="159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1C4C74">
      <w:numFmt w:val="bullet"/>
      <w:lvlText w:val="•"/>
      <w:lvlJc w:val="left"/>
      <w:pPr>
        <w:ind w:left="2122" w:hanging="1599"/>
      </w:pPr>
      <w:rPr>
        <w:rFonts w:hint="default"/>
        <w:lang w:val="ru-RU" w:eastAsia="en-US" w:bidi="ar-SA"/>
      </w:rPr>
    </w:lvl>
    <w:lvl w:ilvl="3" w:tplc="765E617E">
      <w:numFmt w:val="bullet"/>
      <w:lvlText w:val="•"/>
      <w:lvlJc w:val="left"/>
      <w:pPr>
        <w:ind w:left="3304" w:hanging="1599"/>
      </w:pPr>
      <w:rPr>
        <w:rFonts w:hint="default"/>
        <w:lang w:val="ru-RU" w:eastAsia="en-US" w:bidi="ar-SA"/>
      </w:rPr>
    </w:lvl>
    <w:lvl w:ilvl="4" w:tplc="AEB00BAE">
      <w:numFmt w:val="bullet"/>
      <w:lvlText w:val="•"/>
      <w:lvlJc w:val="left"/>
      <w:pPr>
        <w:ind w:left="4486" w:hanging="1599"/>
      </w:pPr>
      <w:rPr>
        <w:rFonts w:hint="default"/>
        <w:lang w:val="ru-RU" w:eastAsia="en-US" w:bidi="ar-SA"/>
      </w:rPr>
    </w:lvl>
    <w:lvl w:ilvl="5" w:tplc="6FBE6366">
      <w:numFmt w:val="bullet"/>
      <w:lvlText w:val="•"/>
      <w:lvlJc w:val="left"/>
      <w:pPr>
        <w:ind w:left="5668" w:hanging="1599"/>
      </w:pPr>
      <w:rPr>
        <w:rFonts w:hint="default"/>
        <w:lang w:val="ru-RU" w:eastAsia="en-US" w:bidi="ar-SA"/>
      </w:rPr>
    </w:lvl>
    <w:lvl w:ilvl="6" w:tplc="98C650FE">
      <w:numFmt w:val="bullet"/>
      <w:lvlText w:val="•"/>
      <w:lvlJc w:val="left"/>
      <w:pPr>
        <w:ind w:left="6851" w:hanging="1599"/>
      </w:pPr>
      <w:rPr>
        <w:rFonts w:hint="default"/>
        <w:lang w:val="ru-RU" w:eastAsia="en-US" w:bidi="ar-SA"/>
      </w:rPr>
    </w:lvl>
    <w:lvl w:ilvl="7" w:tplc="7278CA02">
      <w:numFmt w:val="bullet"/>
      <w:lvlText w:val="•"/>
      <w:lvlJc w:val="left"/>
      <w:pPr>
        <w:ind w:left="8033" w:hanging="1599"/>
      </w:pPr>
      <w:rPr>
        <w:rFonts w:hint="default"/>
        <w:lang w:val="ru-RU" w:eastAsia="en-US" w:bidi="ar-SA"/>
      </w:rPr>
    </w:lvl>
    <w:lvl w:ilvl="8" w:tplc="59300CB6">
      <w:numFmt w:val="bullet"/>
      <w:lvlText w:val="•"/>
      <w:lvlJc w:val="left"/>
      <w:pPr>
        <w:ind w:left="9215" w:hanging="1599"/>
      </w:pPr>
      <w:rPr>
        <w:rFonts w:hint="default"/>
        <w:lang w:val="ru-RU" w:eastAsia="en-US" w:bidi="ar-SA"/>
      </w:rPr>
    </w:lvl>
  </w:abstractNum>
  <w:abstractNum w:abstractNumId="3">
    <w:nsid w:val="742A4729"/>
    <w:multiLevelType w:val="hybridMultilevel"/>
    <w:tmpl w:val="626E790A"/>
    <w:lvl w:ilvl="0" w:tplc="E62EFCDA">
      <w:numFmt w:val="bullet"/>
      <w:lvlText w:val="•"/>
      <w:lvlJc w:val="left"/>
      <w:pPr>
        <w:ind w:left="188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843646">
      <w:numFmt w:val="bullet"/>
      <w:lvlText w:val="•"/>
      <w:lvlJc w:val="left"/>
      <w:pPr>
        <w:ind w:left="2850" w:hanging="428"/>
      </w:pPr>
      <w:rPr>
        <w:rFonts w:hint="default"/>
        <w:lang w:val="ru-RU" w:eastAsia="en-US" w:bidi="ar-SA"/>
      </w:rPr>
    </w:lvl>
    <w:lvl w:ilvl="2" w:tplc="6BC039C4">
      <w:numFmt w:val="bullet"/>
      <w:lvlText w:val="•"/>
      <w:lvlJc w:val="left"/>
      <w:pPr>
        <w:ind w:left="3820" w:hanging="428"/>
      </w:pPr>
      <w:rPr>
        <w:rFonts w:hint="default"/>
        <w:lang w:val="ru-RU" w:eastAsia="en-US" w:bidi="ar-SA"/>
      </w:rPr>
    </w:lvl>
    <w:lvl w:ilvl="3" w:tplc="A37AEE2A">
      <w:numFmt w:val="bullet"/>
      <w:lvlText w:val="•"/>
      <w:lvlJc w:val="left"/>
      <w:pPr>
        <w:ind w:left="4790" w:hanging="428"/>
      </w:pPr>
      <w:rPr>
        <w:rFonts w:hint="default"/>
        <w:lang w:val="ru-RU" w:eastAsia="en-US" w:bidi="ar-SA"/>
      </w:rPr>
    </w:lvl>
    <w:lvl w:ilvl="4" w:tplc="79D67832">
      <w:numFmt w:val="bullet"/>
      <w:lvlText w:val="•"/>
      <w:lvlJc w:val="left"/>
      <w:pPr>
        <w:ind w:left="5760" w:hanging="428"/>
      </w:pPr>
      <w:rPr>
        <w:rFonts w:hint="default"/>
        <w:lang w:val="ru-RU" w:eastAsia="en-US" w:bidi="ar-SA"/>
      </w:rPr>
    </w:lvl>
    <w:lvl w:ilvl="5" w:tplc="9D3C8252">
      <w:numFmt w:val="bullet"/>
      <w:lvlText w:val="•"/>
      <w:lvlJc w:val="left"/>
      <w:pPr>
        <w:ind w:left="6730" w:hanging="428"/>
      </w:pPr>
      <w:rPr>
        <w:rFonts w:hint="default"/>
        <w:lang w:val="ru-RU" w:eastAsia="en-US" w:bidi="ar-SA"/>
      </w:rPr>
    </w:lvl>
    <w:lvl w:ilvl="6" w:tplc="03961520">
      <w:numFmt w:val="bullet"/>
      <w:lvlText w:val="•"/>
      <w:lvlJc w:val="left"/>
      <w:pPr>
        <w:ind w:left="7700" w:hanging="428"/>
      </w:pPr>
      <w:rPr>
        <w:rFonts w:hint="default"/>
        <w:lang w:val="ru-RU" w:eastAsia="en-US" w:bidi="ar-SA"/>
      </w:rPr>
    </w:lvl>
    <w:lvl w:ilvl="7" w:tplc="C3B45A60">
      <w:numFmt w:val="bullet"/>
      <w:lvlText w:val="•"/>
      <w:lvlJc w:val="left"/>
      <w:pPr>
        <w:ind w:left="8670" w:hanging="428"/>
      </w:pPr>
      <w:rPr>
        <w:rFonts w:hint="default"/>
        <w:lang w:val="ru-RU" w:eastAsia="en-US" w:bidi="ar-SA"/>
      </w:rPr>
    </w:lvl>
    <w:lvl w:ilvl="8" w:tplc="98CC42A6">
      <w:numFmt w:val="bullet"/>
      <w:lvlText w:val="•"/>
      <w:lvlJc w:val="left"/>
      <w:pPr>
        <w:ind w:left="9640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5CEE"/>
    <w:rsid w:val="007614F7"/>
    <w:rsid w:val="007C5725"/>
    <w:rsid w:val="00C92677"/>
    <w:rsid w:val="00D03E62"/>
    <w:rsid w:val="00D278EF"/>
    <w:rsid w:val="00D44790"/>
    <w:rsid w:val="00D65CEE"/>
    <w:rsid w:val="00D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C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5C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65CEE"/>
    <w:pPr>
      <w:ind w:left="145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65CEE"/>
    <w:pPr>
      <w:ind w:left="1886" w:hanging="428"/>
    </w:pPr>
  </w:style>
  <w:style w:type="paragraph" w:customStyle="1" w:styleId="TableParagraph">
    <w:name w:val="Table Paragraph"/>
    <w:basedOn w:val="a"/>
    <w:uiPriority w:val="1"/>
    <w:qFormat/>
    <w:rsid w:val="00D65CEE"/>
  </w:style>
  <w:style w:type="paragraph" w:styleId="a5">
    <w:name w:val="Balloon Text"/>
    <w:basedOn w:val="a"/>
    <w:link w:val="a6"/>
    <w:uiPriority w:val="99"/>
    <w:semiHidden/>
    <w:unhideWhenUsed/>
    <w:rsid w:val="00C926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7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«Информационная безопасность» 7-9 классы</vt:lpstr>
    </vt:vector>
  </TitlesOfParts>
  <Company>SPecialiST RePack</Company>
  <LinksUpToDate>false</LinksUpToDate>
  <CharactersWithSpaces>22023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«Информационная безопасность» 7-9 классы</dc:title>
  <dc:subject>Рабочая программа курса внеурочной деятельности «Информационная безопасность» 7-9 классы</dc:subject>
  <dc:creator>ГБОУ СОШ п. Комсомольский Кинельского района Самарской области</dc:creator>
  <cp:lastModifiedBy>user</cp:lastModifiedBy>
  <cp:revision>5</cp:revision>
  <cp:lastPrinted>2024-08-30T04:57:00Z</cp:lastPrinted>
  <dcterms:created xsi:type="dcterms:W3CDTF">2024-08-30T04:18:00Z</dcterms:created>
  <dcterms:modified xsi:type="dcterms:W3CDTF">2025-01-29T02:41:00Z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